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C1BAA">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10261600</wp:posOffset>
            </wp:positionV>
            <wp:extent cx="368300" cy="2540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6"/>
                    <a:stretch>
                      <a:fillRect/>
                    </a:stretch>
                  </pic:blipFill>
                  <pic:spPr>
                    <a:xfrm>
                      <a:off x="0" y="0"/>
                      <a:ext cx="368300" cy="254000"/>
                    </a:xfrm>
                    <a:prstGeom prst="rect">
                      <a:avLst/>
                    </a:prstGeom>
                  </pic:spPr>
                </pic:pic>
              </a:graphicData>
            </a:graphic>
          </wp:anchor>
        </w:drawing>
      </w:r>
      <w:r>
        <w:rPr>
          <w:rFonts w:ascii="Times New Roman" w:hAnsi="Times New Roman" w:eastAsia="Times New Roman" w:cs="Times New Roman"/>
          <w:b/>
          <w:sz w:val="32"/>
        </w:rPr>
        <w:t>沪教版2024-2025</w:t>
      </w:r>
      <w:r>
        <w:rPr>
          <w:rFonts w:ascii="宋体" w:hAnsi="宋体" w:eastAsia="宋体" w:cs="宋体"/>
          <w:b/>
          <w:sz w:val="32"/>
        </w:rPr>
        <w:t>学年八下期末模拟练习卷</w:t>
      </w:r>
    </w:p>
    <w:p w14:paraId="5A2E8C80">
      <w:pPr>
        <w:spacing w:line="360" w:lineRule="auto"/>
        <w:jc w:val="center"/>
      </w:pPr>
      <w:r>
        <w:rPr>
          <w:rFonts w:ascii="宋体" w:hAnsi="宋体" w:eastAsia="宋体" w:cs="宋体"/>
        </w:rPr>
        <w:t>学校:___________姓名：___________班级：___________考号：___________</w:t>
      </w:r>
    </w:p>
    <w:p w14:paraId="50795C09">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530FC51B">
      <w:pPr>
        <w:spacing w:line="360" w:lineRule="auto"/>
      </w:pPr>
      <w:r>
        <w:rPr>
          <w:rFonts w:ascii="Times New Roman" w:hAnsi="Times New Roman" w:eastAsia="Times New Roman" w:cs="Times New Roman"/>
          <w:kern w:val="0"/>
          <w:szCs w:val="21"/>
        </w:rPr>
        <w:t>1</w:t>
      </w:r>
      <w:r>
        <w:rPr>
          <w:rFonts w:ascii="宋体" w:hAnsi="宋体" w:eastAsia="宋体" w:cs="宋体"/>
          <w:kern w:val="0"/>
          <w:szCs w:val="21"/>
        </w:rPr>
        <w:t>.</w:t>
      </w:r>
      <w:bookmarkStart w:id="0" w:name="1051ec84-13fc-4df9-aa58-af029d2a640e"/>
      <w:r>
        <w:rPr>
          <w:rFonts w:ascii="宋体" w:hAnsi="宋体" w:eastAsia="宋体" w:cs="宋体"/>
          <w:kern w:val="0"/>
          <w:szCs w:val="21"/>
        </w:rPr>
        <w:t>已知一次函数</w:t>
      </w:r>
      <m:oMath>
        <m:r>
          <m:rPr/>
          <m:t>y=kx−1</m:t>
        </m:r>
      </m:oMath>
      <w:r>
        <w:rPr>
          <w:rFonts w:ascii="宋体" w:hAnsi="宋体" w:eastAsia="宋体" w:cs="宋体"/>
          <w:kern w:val="0"/>
          <w:szCs w:val="21"/>
        </w:rPr>
        <w:t>，若</w:t>
      </w:r>
      <m:oMath>
        <m:r>
          <m:rPr/>
          <m:t>y</m:t>
        </m:r>
      </m:oMath>
      <w:r>
        <w:rPr>
          <w:rFonts w:ascii="宋体" w:hAnsi="宋体" w:eastAsia="宋体" w:cs="宋体"/>
          <w:kern w:val="0"/>
          <w:szCs w:val="21"/>
        </w:rPr>
        <w:t>随</w:t>
      </w:r>
      <m:oMath>
        <m:r>
          <m:rPr/>
          <m:t>x</m:t>
        </m:r>
      </m:oMath>
      <w:r>
        <w:rPr>
          <w:rFonts w:ascii="宋体" w:hAnsi="宋体" w:eastAsia="宋体" w:cs="宋体"/>
          <w:kern w:val="0"/>
          <w:szCs w:val="21"/>
        </w:rPr>
        <w:t>的增大而增大，则它的图像经过</w:t>
      </w:r>
      <w:r>
        <w:rPr>
          <w:rFonts w:ascii="Times New Roman" w:hAnsi="Times New Roman" w:eastAsia="Times New Roman" w:cs="Times New Roman"/>
          <w:kern w:val="0"/>
          <w:szCs w:val="21"/>
        </w:rPr>
        <w:t>(    )</w:t>
      </w:r>
      <w:bookmarkEnd w:id="0"/>
    </w:p>
    <w:p w14:paraId="74DBF229">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w:r>
        <w:rPr>
          <w:rFonts w:ascii="宋体" w:hAnsi="宋体" w:eastAsia="宋体" w:cs="宋体"/>
          <w:kern w:val="0"/>
          <w:szCs w:val="21"/>
        </w:rPr>
        <w:t>第一、二、三象限</w:t>
      </w:r>
      <w:r>
        <w:tab/>
      </w:r>
      <w:r>
        <w:rPr>
          <w:rFonts w:ascii="Times New Roman" w:hAnsi="Times New Roman" w:eastAsia="Times New Roman" w:cs="Times New Roman"/>
          <w:kern w:val="0"/>
          <w:szCs w:val="21"/>
        </w:rPr>
        <w:t xml:space="preserve">B. </w:t>
      </w:r>
      <w:r>
        <w:rPr>
          <w:rFonts w:ascii="宋体" w:hAnsi="宋体" w:eastAsia="宋体" w:cs="宋体"/>
          <w:kern w:val="0"/>
          <w:szCs w:val="21"/>
        </w:rPr>
        <w:t>第一、二、四象限</w:t>
      </w:r>
      <w:r>
        <w:rPr>
          <w:rFonts w:hint="eastAsia"/>
        </w:rPr>
        <w:t xml:space="preserve">   </w:t>
      </w:r>
      <w:r>
        <w:rPr>
          <w:rFonts w:ascii="Times New Roman" w:hAnsi="Times New Roman" w:eastAsia="Times New Roman" w:cs="Times New Roman"/>
          <w:kern w:val="0"/>
          <w:szCs w:val="21"/>
        </w:rPr>
        <w:t xml:space="preserve">C. </w:t>
      </w:r>
      <w:r>
        <w:rPr>
          <w:rFonts w:ascii="宋体" w:hAnsi="宋体" w:eastAsia="宋体" w:cs="宋体"/>
          <w:kern w:val="0"/>
          <w:szCs w:val="21"/>
        </w:rPr>
        <w:t>第一、三、四象限</w:t>
      </w:r>
      <w:r>
        <w:tab/>
      </w:r>
      <w:r>
        <w:rPr>
          <w:rFonts w:ascii="Times New Roman" w:hAnsi="Times New Roman" w:eastAsia="Times New Roman" w:cs="Times New Roman"/>
          <w:kern w:val="0"/>
          <w:szCs w:val="21"/>
        </w:rPr>
        <w:t xml:space="preserve">D. </w:t>
      </w:r>
      <w:r>
        <w:rPr>
          <w:rFonts w:ascii="宋体" w:hAnsi="宋体" w:eastAsia="宋体" w:cs="宋体"/>
          <w:kern w:val="0"/>
          <w:szCs w:val="21"/>
        </w:rPr>
        <w:t>第二、三、四象限</w:t>
      </w:r>
    </w:p>
    <w:p w14:paraId="23514EA9">
      <w:pPr>
        <w:spacing w:line="360" w:lineRule="auto"/>
      </w:pPr>
      <w:r>
        <w:rPr>
          <w:rFonts w:ascii="Times New Roman" w:hAnsi="Times New Roman" w:eastAsia="Times New Roman" w:cs="Times New Roman"/>
          <w:kern w:val="0"/>
          <w:szCs w:val="21"/>
        </w:rPr>
        <w:t>2</w:t>
      </w:r>
      <w:r>
        <w:rPr>
          <w:rFonts w:ascii="宋体" w:hAnsi="宋体" w:eastAsia="宋体" w:cs="宋体"/>
          <w:kern w:val="0"/>
          <w:szCs w:val="21"/>
        </w:rPr>
        <w:t>.</w:t>
      </w:r>
      <w:bookmarkStart w:id="1" w:name="b8122a50-6c0e-426a-b62d-12e20ed19fbc"/>
      <w:r>
        <w:rPr>
          <w:rFonts w:ascii="宋体" w:hAnsi="宋体" w:eastAsia="宋体" w:cs="宋体"/>
          <w:kern w:val="0"/>
          <w:szCs w:val="21"/>
        </w:rPr>
        <w:t>下列方程中，是无理方程的为</w:t>
      </w:r>
      <w:r>
        <w:rPr>
          <w:rFonts w:ascii="Times New Roman" w:hAnsi="Times New Roman" w:eastAsia="Times New Roman" w:cs="Times New Roman"/>
          <w:kern w:val="0"/>
          <w:szCs w:val="21"/>
        </w:rPr>
        <w:t>(    )</w:t>
      </w:r>
      <w:bookmarkEnd w:id="1"/>
    </w:p>
    <w:p w14:paraId="30657B2C">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ad>
          <m:radPr>
            <m:degHide m:val="1"/>
            <m:ctrlPr>
              <w:rPr>
                <w:rFonts w:hAnsi="Cambria Math"/>
              </w:rPr>
            </m:ctrlPr>
          </m:radPr>
          <m:deg>
            <m:r>
              <m:rPr/>
              <m:t xml:space="preserve"> </m:t>
            </m:r>
            <m:ctrlPr>
              <w:rPr>
                <w:rFonts w:hAnsi="Cambria Math"/>
              </w:rPr>
            </m:ctrlPr>
          </m:deg>
          <m:e>
            <m:r>
              <m:rPr/>
              <m:t>3</m:t>
            </m:r>
            <m:ctrlPr>
              <w:rPr>
                <w:rFonts w:hAnsi="Cambria Math"/>
              </w:rPr>
            </m:ctrlPr>
          </m:e>
        </m:rad>
        <m:sSup>
          <m:sSupPr>
            <m:ctrlPr>
              <w:rPr>
                <w:rFonts w:hAnsi="Cambria Math"/>
              </w:rPr>
            </m:ctrlPr>
          </m:sSupPr>
          <m:e>
            <m:r>
              <m:rPr/>
              <m:t>x</m:t>
            </m:r>
            <m:ctrlPr>
              <w:rPr>
                <w:rFonts w:hAnsi="Cambria Math"/>
              </w:rPr>
            </m:ctrlPr>
          </m:e>
          <m:sup>
            <m:r>
              <m:rPr/>
              <m:t>2</m:t>
            </m:r>
            <m:ctrlPr>
              <w:rPr>
                <w:rFonts w:hAnsi="Cambria Math"/>
              </w:rPr>
            </m:ctrlPr>
          </m:sup>
        </m:sSup>
        <m:r>
          <m:rPr/>
          <m:t>−1=0</m:t>
        </m:r>
      </m:oMath>
      <w:r>
        <w:tab/>
      </w:r>
      <w:r>
        <w:rPr>
          <w:rFonts w:ascii="Times New Roman" w:hAnsi="Times New Roman" w:eastAsia="Times New Roman" w:cs="Times New Roman"/>
          <w:kern w:val="0"/>
          <w:szCs w:val="21"/>
        </w:rPr>
        <w:t xml:space="preserve">B. </w:t>
      </w:r>
      <m:oMath>
        <m:rad>
          <m:radPr>
            <m:degHide m:val="1"/>
            <m:ctrlPr>
              <w:rPr>
                <w:rFonts w:hAnsi="Cambria Math"/>
              </w:rPr>
            </m:ctrlPr>
          </m:radPr>
          <m:deg>
            <m:r>
              <m:rPr/>
              <m:t xml:space="preserve"> </m:t>
            </m:r>
            <m:ctrlPr>
              <w:rPr>
                <w:rFonts w:hAnsi="Cambria Math"/>
              </w:rPr>
            </m:ctrlPr>
          </m:deg>
          <m:e>
            <m:r>
              <m:rPr/>
              <m:t>3x</m:t>
            </m:r>
            <m:ctrlPr>
              <w:rPr>
                <w:rFonts w:hAnsi="Cambria Math"/>
              </w:rPr>
            </m:ctrlPr>
          </m:e>
        </m:rad>
        <m:r>
          <m:rPr/>
          <m:t>−1=0</m:t>
        </m:r>
      </m:oMath>
      <w:r>
        <w:tab/>
      </w:r>
      <w:r>
        <w:rPr>
          <w:rFonts w:ascii="Times New Roman" w:hAnsi="Times New Roman" w:eastAsia="Times New Roman" w:cs="Times New Roman"/>
          <w:kern w:val="0"/>
          <w:szCs w:val="21"/>
        </w:rPr>
        <w:t xml:space="preserve">C. </w:t>
      </w:r>
      <m:oMath>
        <m:r>
          <m:rPr/>
          <m:t>1−</m:t>
        </m:r>
        <m:f>
          <m:fPr>
            <m:ctrlPr>
              <w:rPr>
                <w:rFonts w:hAnsi="Cambria Math"/>
              </w:rPr>
            </m:ctrlPr>
          </m:fPr>
          <m:num>
            <m:rad>
              <m:radPr>
                <m:degHide m:val="1"/>
                <m:ctrlPr>
                  <w:rPr>
                    <w:rFonts w:hAnsi="Cambria Math"/>
                  </w:rPr>
                </m:ctrlPr>
              </m:radPr>
              <m:deg>
                <m:r>
                  <m:rPr/>
                  <w:rPr>
                    <w:rFonts w:hAnsi="Cambria Math"/>
                    <w:sz w:val="24"/>
                    <w:szCs w:val="24"/>
                  </w:rPr>
                  <m:t xml:space="preserve"> </m:t>
                </m:r>
                <m:ctrlPr>
                  <w:rPr>
                    <w:rFonts w:hAnsi="Cambria Math"/>
                  </w:rPr>
                </m:ctrlPr>
              </m:deg>
              <m:e>
                <m:r>
                  <m:rPr/>
                  <w:rPr>
                    <w:rFonts w:hAnsi="Cambria Math"/>
                    <w:sz w:val="24"/>
                    <w:szCs w:val="24"/>
                  </w:rPr>
                  <m:t>3</m:t>
                </m:r>
                <m:ctrlPr>
                  <w:rPr>
                    <w:rFonts w:hAnsi="Cambria Math"/>
                  </w:rPr>
                </m:ctrlPr>
              </m:e>
            </m:rad>
            <m:ctrlPr>
              <w:rPr>
                <w:rFonts w:hAnsi="Cambria Math"/>
              </w:rPr>
            </m:ctrlPr>
          </m:num>
          <m:den>
            <m:r>
              <m:rPr/>
              <w:rPr>
                <w:rFonts w:hAnsi="Cambria Math"/>
                <w:sz w:val="24"/>
                <w:szCs w:val="24"/>
              </w:rPr>
              <m:t>x</m:t>
            </m:r>
            <m:ctrlPr>
              <w:rPr>
                <w:rFonts w:hAnsi="Cambria Math"/>
              </w:rPr>
            </m:ctrlPr>
          </m:den>
        </m:f>
        <m:r>
          <m:rPr/>
          <m:t>=0</m:t>
        </m:r>
      </m:oMath>
      <w:r>
        <w:tab/>
      </w:r>
      <w:r>
        <w:rPr>
          <w:rFonts w:ascii="Times New Roman" w:hAnsi="Times New Roman" w:eastAsia="Times New Roman" w:cs="Times New Roman"/>
          <w:kern w:val="0"/>
          <w:szCs w:val="21"/>
        </w:rPr>
        <w:t xml:space="preserve">D. </w:t>
      </w:r>
      <m:oMath>
        <m:r>
          <m:rPr/>
          <m:t>1−</m:t>
        </m:r>
        <m:rad>
          <m:radPr>
            <m:degHide m:val="1"/>
            <m:ctrlPr>
              <w:rPr>
                <w:rFonts w:hAnsi="Cambria Math"/>
              </w:rPr>
            </m:ctrlPr>
          </m:radPr>
          <m:deg>
            <m:r>
              <m:rPr/>
              <m:t xml:space="preserve"> </m:t>
            </m:r>
            <m:ctrlPr>
              <w:rPr>
                <w:rFonts w:hAnsi="Cambria Math"/>
              </w:rPr>
            </m:ctrlPr>
          </m:deg>
          <m:e>
            <m:r>
              <m:rPr/>
              <m:t>3</m:t>
            </m:r>
            <m:ctrlPr>
              <w:rPr>
                <w:rFonts w:hAnsi="Cambria Math"/>
              </w:rPr>
            </m:ctrlPr>
          </m:e>
        </m:rad>
        <m:r>
          <m:rPr/>
          <m:t>x=0</m:t>
        </m:r>
      </m:oMath>
    </w:p>
    <w:p w14:paraId="64D37F1F">
      <w:pPr>
        <w:spacing w:line="360" w:lineRule="auto"/>
      </w:pPr>
      <w:r>
        <w:rPr>
          <w:rFonts w:ascii="Times New Roman" w:hAnsi="Times New Roman" w:eastAsia="Times New Roman" w:cs="Times New Roman"/>
          <w:kern w:val="0"/>
          <w:szCs w:val="21"/>
        </w:rPr>
        <w:t>3</w:t>
      </w:r>
      <w:r>
        <w:rPr>
          <w:rFonts w:ascii="宋体" w:hAnsi="宋体" w:eastAsia="宋体" w:cs="宋体"/>
          <w:kern w:val="0"/>
          <w:szCs w:val="21"/>
        </w:rPr>
        <w:t>.</w:t>
      </w:r>
      <w:bookmarkStart w:id="2" w:name="93d101d9-b462-485c-94c7-db5571848c23"/>
      <w:r>
        <w:rPr>
          <w:rFonts w:ascii="宋体" w:hAnsi="宋体" w:eastAsia="宋体" w:cs="宋体"/>
          <w:kern w:val="0"/>
          <w:szCs w:val="21"/>
        </w:rPr>
        <w:t>方程</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r>
          <m:rPr/>
          <m:t>=</m:t>
        </m:r>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x−1</m:t>
            </m:r>
            <m:ctrlPr>
              <w:rPr>
                <w:rFonts w:hAnsi="Cambria Math"/>
              </w:rPr>
            </m:ctrlPr>
          </m:den>
        </m:f>
        <m:r>
          <m:rPr/>
          <m:t>−1</m:t>
        </m:r>
      </m:oMath>
      <w:r>
        <w:rPr>
          <w:rFonts w:ascii="宋体" w:hAnsi="宋体" w:eastAsia="宋体" w:cs="宋体"/>
          <w:kern w:val="0"/>
          <w:szCs w:val="21"/>
        </w:rPr>
        <w:t>的增根的情况是</w:t>
      </w:r>
      <m:oMath>
        <m:r>
          <m:rPr/>
          <m:t>(</m:t>
        </m:r>
      </m:oMath>
      <w:r>
        <w:rPr>
          <w:rFonts w:ascii="Times New Roman" w:hAnsi="Times New Roman" w:eastAsia="Times New Roman" w:cs="Times New Roman"/>
          <w:kern w:val="0"/>
          <w:szCs w:val="21"/>
        </w:rPr>
        <w:t xml:space="preserve">    </w:t>
      </w:r>
      <m:oMath>
        <m:r>
          <m:rPr/>
          <m:t>)</m:t>
        </m:r>
      </m:oMath>
      <w:r>
        <w:rPr>
          <w:rFonts w:ascii="宋体" w:hAnsi="宋体" w:eastAsia="宋体" w:cs="宋体"/>
          <w:kern w:val="0"/>
          <w:szCs w:val="21"/>
        </w:rPr>
        <w:t>．</w:t>
      </w:r>
      <w:bookmarkEnd w:id="2"/>
    </w:p>
    <w:p w14:paraId="0D6F8FE0">
      <w:pPr>
        <w:tabs>
          <w:tab w:val="left" w:pos="4200"/>
        </w:tabs>
        <w:spacing w:line="360" w:lineRule="auto"/>
      </w:pPr>
      <w:r>
        <w:rPr>
          <w:rFonts w:ascii="Times New Roman" w:hAnsi="Times New Roman" w:eastAsia="Times New Roman" w:cs="Times New Roman"/>
          <w:kern w:val="0"/>
          <w:szCs w:val="21"/>
        </w:rPr>
        <w:t xml:space="preserve">A. </w:t>
      </w:r>
      <w:r>
        <w:rPr>
          <w:rFonts w:ascii="宋体" w:hAnsi="宋体" w:eastAsia="宋体" w:cs="宋体"/>
          <w:kern w:val="0"/>
          <w:szCs w:val="21"/>
        </w:rPr>
        <w:t>有增根</w:t>
      </w:r>
      <m:oMath>
        <m:r>
          <m:rPr/>
          <m:t>x=0</m:t>
        </m:r>
      </m:oMath>
      <w:r>
        <w:tab/>
      </w:r>
      <w:r>
        <w:rPr>
          <w:rFonts w:ascii="Times New Roman" w:hAnsi="Times New Roman" w:eastAsia="Times New Roman" w:cs="Times New Roman"/>
          <w:kern w:val="0"/>
          <w:szCs w:val="21"/>
        </w:rPr>
        <w:t xml:space="preserve">B. </w:t>
      </w:r>
      <w:r>
        <w:rPr>
          <w:rFonts w:ascii="宋体" w:hAnsi="宋体" w:eastAsia="宋体" w:cs="宋体"/>
          <w:kern w:val="0"/>
          <w:szCs w:val="21"/>
        </w:rPr>
        <w:t>有增根</w:t>
      </w:r>
      <m:oMath>
        <m:r>
          <m:rPr/>
          <m:t>x=1</m:t>
        </m:r>
      </m:oMath>
      <w:r>
        <w:br w:type="textWrapping"/>
      </w:r>
      <w:r>
        <w:rPr>
          <w:rFonts w:ascii="Times New Roman" w:hAnsi="Times New Roman" w:eastAsia="Times New Roman" w:cs="Times New Roman"/>
          <w:kern w:val="0"/>
          <w:szCs w:val="21"/>
        </w:rPr>
        <w:t xml:space="preserve">C. </w:t>
      </w:r>
      <w:r>
        <w:rPr>
          <w:rFonts w:ascii="宋体" w:hAnsi="宋体" w:eastAsia="宋体" w:cs="宋体"/>
          <w:kern w:val="0"/>
          <w:szCs w:val="21"/>
        </w:rPr>
        <w:t>有增根</w:t>
      </w:r>
      <m:oMath>
        <m:r>
          <m:rPr/>
          <m:t>x=0</m:t>
        </m:r>
      </m:oMath>
      <w:r>
        <w:rPr>
          <w:rFonts w:ascii="宋体" w:hAnsi="宋体" w:eastAsia="宋体" w:cs="宋体"/>
          <w:kern w:val="0"/>
          <w:szCs w:val="21"/>
        </w:rPr>
        <w:t>和</w:t>
      </w:r>
      <m:oMath>
        <m:r>
          <m:rPr/>
          <m:t>x=1</m:t>
        </m:r>
      </m:oMath>
      <w:r>
        <w:tab/>
      </w:r>
      <w:r>
        <w:rPr>
          <w:rFonts w:ascii="Times New Roman" w:hAnsi="Times New Roman" w:eastAsia="Times New Roman" w:cs="Times New Roman"/>
          <w:kern w:val="0"/>
          <w:szCs w:val="21"/>
        </w:rPr>
        <w:t xml:space="preserve">D. </w:t>
      </w:r>
      <w:r>
        <w:rPr>
          <w:rFonts w:ascii="宋体" w:hAnsi="宋体" w:eastAsia="宋体" w:cs="宋体"/>
          <w:kern w:val="0"/>
          <w:szCs w:val="21"/>
        </w:rPr>
        <w:t>没有增根</w:t>
      </w:r>
    </w:p>
    <w:p w14:paraId="19C8C9DA">
      <w:pPr>
        <w:spacing w:line="360" w:lineRule="auto"/>
      </w:pPr>
      <w:r>
        <w:rPr>
          <w:rFonts w:ascii="Times New Roman" w:hAnsi="Times New Roman" w:eastAsia="Times New Roman" w:cs="Times New Roman"/>
          <w:kern w:val="0"/>
          <w:szCs w:val="21"/>
        </w:rPr>
        <w:t>4</w:t>
      </w:r>
      <w:r>
        <w:rPr>
          <w:rFonts w:ascii="宋体" w:hAnsi="宋体" w:eastAsia="宋体" w:cs="宋体"/>
          <w:kern w:val="0"/>
          <w:szCs w:val="21"/>
        </w:rPr>
        <w:t>.</w:t>
      </w:r>
      <w:bookmarkStart w:id="3" w:name="3b86e0b2-5b72-4c91-8375-ebaf1e440f42"/>
      <w:r>
        <w:rPr>
          <w:rFonts w:ascii="宋体" w:hAnsi="宋体" w:eastAsia="宋体" w:cs="宋体"/>
          <w:kern w:val="0"/>
          <w:szCs w:val="21"/>
        </w:rPr>
        <w:t>我们把梯形下底与上底的差叫做梯形的底差，梯形的高与中位线的比值叫做梯形的纵横比</w:t>
      </w:r>
      <m:oMath>
        <m:r>
          <m:rPr/>
          <m:t>.</m:t>
        </m:r>
      </m:oMath>
      <w:r>
        <w:rPr>
          <w:rFonts w:ascii="宋体" w:hAnsi="宋体" w:eastAsia="宋体" w:cs="宋体"/>
          <w:kern w:val="0"/>
          <w:szCs w:val="21"/>
        </w:rPr>
        <w:t>如果一个腰长为</w:t>
      </w:r>
      <m:oMath>
        <m:r>
          <m:rPr/>
          <m:t>5</m:t>
        </m:r>
      </m:oMath>
      <w:r>
        <w:rPr>
          <w:rFonts w:ascii="宋体" w:hAnsi="宋体" w:eastAsia="宋体" w:cs="宋体"/>
          <w:kern w:val="0"/>
          <w:szCs w:val="21"/>
        </w:rPr>
        <w:t>的等腰梯形，底差等于</w:t>
      </w:r>
      <m:oMath>
        <m:r>
          <m:rPr/>
          <m:t>6</m:t>
        </m:r>
      </m:oMath>
      <w:r>
        <w:rPr>
          <w:rFonts w:ascii="宋体" w:hAnsi="宋体" w:eastAsia="宋体" w:cs="宋体"/>
          <w:kern w:val="0"/>
          <w:szCs w:val="21"/>
        </w:rPr>
        <w:t>，面积为</w:t>
      </w:r>
      <m:oMath>
        <m:r>
          <m:rPr/>
          <m:t>24</m:t>
        </m:r>
      </m:oMath>
      <w:r>
        <w:rPr>
          <w:rFonts w:ascii="宋体" w:hAnsi="宋体" w:eastAsia="宋体" w:cs="宋体"/>
          <w:kern w:val="0"/>
          <w:szCs w:val="21"/>
        </w:rPr>
        <w:t>，那么这个等腰梯形的纵横比等于</w:t>
      </w:r>
      <w:r>
        <w:rPr>
          <w:rFonts w:ascii="Times New Roman" w:hAnsi="Times New Roman" w:eastAsia="Times New Roman" w:cs="Times New Roman"/>
          <w:kern w:val="0"/>
          <w:szCs w:val="21"/>
        </w:rPr>
        <w:t>(    )</w:t>
      </w:r>
      <w:bookmarkEnd w:id="3"/>
    </w:p>
    <w:p w14:paraId="5F02B462">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4</m:t>
            </m:r>
            <m:ctrlPr>
              <w:rPr>
                <w:rFonts w:hAnsi="Cambria Math"/>
              </w:rPr>
            </m:ctrlPr>
          </m:den>
        </m:f>
      </m:oMath>
      <w:r>
        <w:tab/>
      </w:r>
      <w:r>
        <w:rPr>
          <w:rFonts w:ascii="Times New Roman" w:hAnsi="Times New Roman" w:eastAsia="Times New Roman" w:cs="Times New Roman"/>
          <w:kern w:val="0"/>
          <w:szCs w:val="21"/>
        </w:rPr>
        <w:t xml:space="preserve">B. </w:t>
      </w:r>
      <m:oMath>
        <m:f>
          <m:fPr>
            <m:ctrlPr>
              <w:rPr>
                <w:rFonts w:hAnsi="Cambria Math"/>
              </w:rPr>
            </m:ctrlPr>
          </m:fPr>
          <m:num>
            <m:r>
              <m:rPr/>
              <w:rPr>
                <w:rFonts w:hAnsi="Cambria Math"/>
                <w:sz w:val="24"/>
                <w:szCs w:val="24"/>
              </w:rPr>
              <m:t>5</m:t>
            </m:r>
            <m:ctrlPr>
              <w:rPr>
                <w:rFonts w:hAnsi="Cambria Math"/>
              </w:rPr>
            </m:ctrlPr>
          </m:num>
          <m:den>
            <m:r>
              <m:rPr/>
              <w:rPr>
                <w:rFonts w:hAnsi="Cambria Math"/>
                <w:sz w:val="24"/>
                <w:szCs w:val="24"/>
              </w:rPr>
              <m:t>6</m:t>
            </m:r>
            <m:ctrlPr>
              <w:rPr>
                <w:rFonts w:hAnsi="Cambria Math"/>
              </w:rPr>
            </m:ctrlPr>
          </m:den>
        </m:f>
      </m:oMath>
      <w:r>
        <w:tab/>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3</m:t>
            </m:r>
            <m:ctrlPr>
              <w:rPr>
                <w:rFonts w:hAnsi="Cambria Math"/>
              </w:rPr>
            </m:ctrlPr>
          </m:den>
        </m:f>
      </m:oMath>
      <w:r>
        <w:tab/>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5</m:t>
            </m:r>
            <m:ctrlPr>
              <w:rPr>
                <w:rFonts w:hAnsi="Cambria Math"/>
              </w:rPr>
            </m:ctrlPr>
          </m:den>
        </m:f>
      </m:oMath>
    </w:p>
    <w:p w14:paraId="57D32314">
      <w:pPr>
        <w:spacing w:line="360" w:lineRule="auto"/>
      </w:pPr>
      <w:r>
        <w:rPr>
          <w:rFonts w:ascii="Times New Roman" w:hAnsi="Times New Roman" w:eastAsia="Times New Roman" w:cs="Times New Roman"/>
          <w:kern w:val="0"/>
          <w:szCs w:val="21"/>
        </w:rPr>
        <w:t>5</w:t>
      </w:r>
      <w:r>
        <w:rPr>
          <w:rFonts w:ascii="宋体" w:hAnsi="宋体" w:eastAsia="宋体" w:cs="宋体"/>
          <w:kern w:val="0"/>
          <w:szCs w:val="21"/>
        </w:rPr>
        <w:t>.</w:t>
      </w:r>
      <w:bookmarkStart w:id="4" w:name="58796f91-d587-4b05-a4da-85177d2086d8"/>
      <w:r>
        <w:rPr>
          <w:rFonts w:ascii="宋体" w:hAnsi="宋体" w:eastAsia="宋体" w:cs="宋体"/>
          <w:kern w:val="0"/>
          <w:szCs w:val="21"/>
        </w:rPr>
        <w:t>下列事件中，必然事件是</w:t>
      </w:r>
      <m:oMath>
        <m:r>
          <m:rPr/>
          <m:t>(    )</m:t>
        </m:r>
      </m:oMath>
      <w:r>
        <w:rPr>
          <w:rFonts w:ascii="宋体" w:hAnsi="宋体" w:eastAsia="宋体" w:cs="宋体"/>
          <w:kern w:val="0"/>
          <w:szCs w:val="21"/>
        </w:rPr>
        <w:t>．</w:t>
      </w:r>
      <w:bookmarkEnd w:id="4"/>
    </w:p>
    <w:p w14:paraId="4E60D161">
      <w:pPr>
        <w:tabs>
          <w:tab w:val="left" w:pos="4200"/>
        </w:tabs>
        <w:spacing w:line="360" w:lineRule="auto"/>
      </w:pPr>
      <w:r>
        <w:rPr>
          <w:rFonts w:ascii="Times New Roman" w:hAnsi="Times New Roman" w:eastAsia="Times New Roman" w:cs="Times New Roman"/>
          <w:kern w:val="0"/>
          <w:szCs w:val="21"/>
        </w:rPr>
        <w:t xml:space="preserve">A. </w:t>
      </w:r>
      <w:r>
        <w:rPr>
          <w:rFonts w:ascii="宋体" w:hAnsi="宋体" w:eastAsia="宋体" w:cs="宋体"/>
          <w:kern w:val="0"/>
          <w:szCs w:val="21"/>
        </w:rPr>
        <w:t>中秋节晚上能看到月亮</w:t>
      </w:r>
      <w:r>
        <w:tab/>
      </w:r>
      <w:r>
        <w:rPr>
          <w:rFonts w:ascii="Times New Roman" w:hAnsi="Times New Roman" w:eastAsia="Times New Roman" w:cs="Times New Roman"/>
          <w:kern w:val="0"/>
          <w:szCs w:val="21"/>
        </w:rPr>
        <w:t xml:space="preserve">B. </w:t>
      </w:r>
      <w:r>
        <w:rPr>
          <w:rFonts w:ascii="宋体" w:hAnsi="宋体" w:eastAsia="宋体" w:cs="宋体"/>
          <w:kern w:val="0"/>
          <w:szCs w:val="21"/>
        </w:rPr>
        <w:t>今天考试小明能得满分</w:t>
      </w:r>
      <w:r>
        <w:br w:type="textWrapping"/>
      </w:r>
      <w:r>
        <w:rPr>
          <w:rFonts w:ascii="Times New Roman" w:hAnsi="Times New Roman" w:eastAsia="Times New Roman" w:cs="Times New Roman"/>
          <w:kern w:val="0"/>
          <w:szCs w:val="21"/>
        </w:rPr>
        <w:t xml:space="preserve">C. </w:t>
      </w:r>
      <w:r>
        <w:rPr>
          <w:rFonts w:ascii="宋体" w:hAnsi="宋体" w:eastAsia="宋体" w:cs="宋体"/>
          <w:kern w:val="0"/>
          <w:szCs w:val="21"/>
        </w:rPr>
        <w:t>早晨的太阳从东方升起</w:t>
      </w:r>
      <w:r>
        <w:tab/>
      </w:r>
      <w:r>
        <w:rPr>
          <w:rFonts w:ascii="Times New Roman" w:hAnsi="Times New Roman" w:eastAsia="Times New Roman" w:cs="Times New Roman"/>
          <w:kern w:val="0"/>
          <w:szCs w:val="21"/>
        </w:rPr>
        <w:t xml:space="preserve">D. </w:t>
      </w:r>
      <w:r>
        <w:rPr>
          <w:rFonts w:ascii="宋体" w:hAnsi="宋体" w:eastAsia="宋体" w:cs="宋体"/>
          <w:kern w:val="0"/>
          <w:szCs w:val="21"/>
        </w:rPr>
        <w:t>明天气温会升高</w:t>
      </w:r>
    </w:p>
    <w:p w14:paraId="097036C8">
      <w:pPr>
        <w:spacing w:line="360" w:lineRule="auto"/>
        <w:textAlignment w:val="center"/>
      </w:pPr>
      <w:r>
        <w:rPr>
          <w:rFonts w:ascii="Times New Roman" w:hAnsi="Times New Roman" w:eastAsia="Times New Roman" w:cs="Times New Roman"/>
          <w:kern w:val="0"/>
          <w:szCs w:val="21"/>
        </w:rPr>
        <w:t>6</w:t>
      </w:r>
      <w:r>
        <w:rPr>
          <w:rFonts w:ascii="宋体" w:hAnsi="宋体" w:eastAsia="宋体" w:cs="宋体"/>
          <w:kern w:val="0"/>
          <w:szCs w:val="21"/>
        </w:rPr>
        <w:t>.</w:t>
      </w:r>
      <w:bookmarkStart w:id="5" w:name="3b477fc1-38c4-4ad9-8f7e-26c214a034b2"/>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600200" cy="1562100"/>
            <wp:effectExtent l="0" t="0" r="0" b="0"/>
            <wp:wrapSquare wrapText="left"/>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cstate="print"/>
                    <a:stretch>
                      <a:fillRect/>
                    </a:stretch>
                  </pic:blipFill>
                  <pic:spPr>
                    <a:xfrm>
                      <a:off x="0" y="0"/>
                      <a:ext cx="1600200" cy="1562100"/>
                    </a:xfrm>
                    <a:prstGeom prst="rect">
                      <a:avLst/>
                    </a:prstGeom>
                  </pic:spPr>
                </pic:pic>
              </a:graphicData>
            </a:graphic>
          </wp:anchor>
        </w:drawing>
      </w:r>
      <w:r>
        <w:rPr>
          <w:rFonts w:ascii="宋体" w:hAnsi="宋体" w:eastAsia="宋体" w:cs="宋体"/>
          <w:kern w:val="0"/>
          <w:szCs w:val="21"/>
        </w:rPr>
        <w:t>如图，正方形</w:t>
      </w:r>
      <m:oMath>
        <m:r>
          <m:rPr/>
          <m:t>ABCD</m:t>
        </m:r>
      </m:oMath>
      <w:r>
        <w:rPr>
          <w:rFonts w:ascii="宋体" w:hAnsi="宋体" w:eastAsia="宋体" w:cs="宋体"/>
          <w:kern w:val="0"/>
          <w:szCs w:val="21"/>
        </w:rPr>
        <w:t>是一块绿化带，其中阴影部分</w:t>
      </w:r>
      <m:oMath>
        <m:r>
          <m:rPr/>
          <m:t>EOFB</m:t>
        </m:r>
      </m:oMath>
      <w:r>
        <w:rPr>
          <w:rFonts w:ascii="宋体" w:hAnsi="宋体" w:eastAsia="宋体" w:cs="宋体"/>
          <w:kern w:val="0"/>
          <w:szCs w:val="21"/>
        </w:rPr>
        <w:t>，</w:t>
      </w:r>
      <m:oMath>
        <m:r>
          <m:rPr/>
          <m:t>GHMN</m:t>
        </m:r>
      </m:oMath>
      <w:r>
        <w:rPr>
          <w:rFonts w:ascii="宋体" w:hAnsi="宋体" w:eastAsia="宋体" w:cs="宋体"/>
          <w:kern w:val="0"/>
          <w:szCs w:val="21"/>
        </w:rPr>
        <w:t>都是正方形的花圃．已知自由飞翔的小鸟，将随机落在这块绿化带上，则小鸟不落在花圃上的概率为</w:t>
      </w:r>
      <w:r>
        <w:rPr>
          <w:rFonts w:ascii="Times New Roman" w:hAnsi="Times New Roman" w:eastAsia="Times New Roman" w:cs="Times New Roman"/>
          <w:kern w:val="0"/>
          <w:szCs w:val="21"/>
        </w:rPr>
        <w:t>(    )</w:t>
      </w:r>
      <w:bookmarkEnd w:id="5"/>
    </w:p>
    <w:p w14:paraId="79C01C09">
      <w:pPr>
        <w:spacing w:line="360" w:lineRule="auto"/>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19</m:t>
            </m:r>
            <m:ctrlPr>
              <w:rPr>
                <w:rFonts w:hAnsi="Cambria Math"/>
              </w:rPr>
            </m:ctrlPr>
          </m:num>
          <m:den>
            <m:r>
              <m:rPr/>
              <w:rPr>
                <w:rFonts w:hAnsi="Cambria Math"/>
                <w:sz w:val="24"/>
                <w:szCs w:val="24"/>
              </w:rPr>
              <m:t>36</m:t>
            </m:r>
            <m:ctrlPr>
              <w:rPr>
                <w:rFonts w:hAnsi="Cambria Math"/>
              </w:rPr>
            </m:ctrlPr>
          </m:den>
        </m:f>
      </m:oMath>
      <w:r>
        <w:rPr>
          <w:rFonts w:hint="eastAsia"/>
        </w:rPr>
        <w:t xml:space="preserve">         </w:t>
      </w:r>
      <w:r>
        <w:rPr>
          <w:rFonts w:ascii="Times New Roman" w:hAnsi="Times New Roman" w:eastAsia="Times New Roman" w:cs="Times New Roman"/>
          <w:kern w:val="0"/>
          <w:szCs w:val="21"/>
        </w:rPr>
        <w:t xml:space="preserve">B. </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oMath>
      <w:r>
        <w:rPr>
          <w:rFonts w:hint="eastAsia"/>
        </w:rPr>
        <w:t xml:space="preserve">        </w:t>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36</m:t>
            </m:r>
            <m:ctrlPr>
              <w:rPr>
                <w:rFonts w:hAnsi="Cambria Math"/>
              </w:rPr>
            </m:ctrlPr>
          </m:den>
        </m:f>
      </m:oMath>
      <w:r>
        <w:rPr>
          <w:rFonts w:hint="eastAsia"/>
        </w:rPr>
        <w:t xml:space="preserve">                  </w:t>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32</m:t>
            </m:r>
            <m:ctrlPr>
              <w:rPr>
                <w:rFonts w:hAnsi="Cambria Math"/>
              </w:rPr>
            </m:ctrlPr>
          </m:den>
        </m:f>
      </m:oMath>
    </w:p>
    <w:p w14:paraId="02046C8B">
      <w:pPr>
        <w:spacing w:line="360" w:lineRule="auto"/>
        <w:textAlignment w:val="center"/>
      </w:pPr>
      <w:r>
        <w:rPr/>
        <w:br w:type="textWrapping" w:clear="all"/>
      </w: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6EF496D7">
      <w:pPr>
        <w:spacing w:line="360" w:lineRule="auto"/>
      </w:pPr>
      <w:r>
        <w:rPr>
          <w:rFonts w:ascii="Times New Roman" w:hAnsi="Times New Roman" w:eastAsia="Times New Roman" w:cs="Times New Roman"/>
          <w:kern w:val="0"/>
          <w:szCs w:val="21"/>
        </w:rPr>
        <w:t>7</w:t>
      </w:r>
      <w:r>
        <w:rPr>
          <w:rFonts w:ascii="宋体" w:hAnsi="宋体" w:eastAsia="宋体" w:cs="宋体"/>
          <w:kern w:val="0"/>
          <w:szCs w:val="21"/>
        </w:rPr>
        <w:t>.</w:t>
      </w:r>
      <w:bookmarkStart w:id="6" w:name="0694f5c8-61fb-4fcf-8fdd-96b622f270fc"/>
      <w:r>
        <w:rPr>
          <w:rFonts w:ascii="宋体" w:hAnsi="宋体" w:eastAsia="宋体" w:cs="宋体"/>
          <w:kern w:val="0"/>
          <w:szCs w:val="21"/>
        </w:rPr>
        <w:t>方程</w:t>
      </w:r>
      <m:oMath>
        <m:rad>
          <m:radPr>
            <m:degHide m:val="1"/>
            <m:ctrlPr>
              <w:rPr>
                <w:rFonts w:hAnsi="Cambria Math"/>
              </w:rPr>
            </m:ctrlPr>
          </m:radPr>
          <m:deg>
            <m:r>
              <m:rPr/>
              <m:t xml:space="preserve"> </m:t>
            </m:r>
            <m:ctrlPr>
              <w:rPr>
                <w:rFonts w:hAnsi="Cambria Math"/>
              </w:rPr>
            </m:ctrlPr>
          </m:deg>
          <m:e>
            <m:r>
              <m:rPr/>
              <m:t>2x+3</m:t>
            </m:r>
            <m:ctrlPr>
              <w:rPr>
                <w:rFonts w:hAnsi="Cambria Math"/>
              </w:rPr>
            </m:ctrlPr>
          </m:e>
        </m:rad>
        <m:r>
          <m:rPr/>
          <m:t>=−x</m:t>
        </m:r>
      </m:oMath>
      <w:r>
        <w:rPr>
          <w:rFonts w:ascii="宋体" w:hAnsi="宋体" w:eastAsia="宋体" w:cs="宋体"/>
          <w:kern w:val="0"/>
          <w:szCs w:val="21"/>
        </w:rPr>
        <w:t>的根是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6"/>
    </w:p>
    <w:p w14:paraId="0F28AE42">
      <w:pPr>
        <w:spacing w:line="360" w:lineRule="auto"/>
      </w:pPr>
      <w:r>
        <w:rPr>
          <w:rFonts w:ascii="Times New Roman" w:hAnsi="Times New Roman" w:eastAsia="Times New Roman" w:cs="Times New Roman"/>
          <w:kern w:val="0"/>
          <w:szCs w:val="21"/>
        </w:rPr>
        <w:t>8</w:t>
      </w:r>
      <w:r>
        <w:rPr>
          <w:rFonts w:ascii="宋体" w:hAnsi="宋体" w:eastAsia="宋体" w:cs="宋体"/>
          <w:kern w:val="0"/>
          <w:szCs w:val="21"/>
        </w:rPr>
        <w:t>.</w:t>
      </w:r>
      <w:bookmarkStart w:id="7" w:name="6e1e27bc-56a1-4b1d-933d-2ea3c66039c7"/>
      <w:r>
        <w:rPr>
          <w:rFonts w:ascii="宋体" w:hAnsi="宋体" w:eastAsia="宋体" w:cs="宋体"/>
          <w:kern w:val="0"/>
          <w:szCs w:val="21"/>
        </w:rPr>
        <w:t>现有分别画有等边三角形、正方形、平行四边形、等腰梯形的四张相同的卡片，从中任选两张，选出的卡片上的图形恰好同为中心对称图形的概率是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7"/>
    </w:p>
    <w:p w14:paraId="65A8174A">
      <w:pPr>
        <w:spacing w:line="360" w:lineRule="auto"/>
      </w:pPr>
      <w:r>
        <w:rPr>
          <w:rFonts w:ascii="Times New Roman" w:hAnsi="Times New Roman" w:eastAsia="Times New Roman" w:cs="Times New Roman"/>
          <w:kern w:val="0"/>
          <w:szCs w:val="21"/>
        </w:rPr>
        <w:t>9</w:t>
      </w:r>
      <w:r>
        <w:rPr>
          <w:rFonts w:ascii="宋体" w:hAnsi="宋体" w:eastAsia="宋体" w:cs="宋体"/>
          <w:kern w:val="0"/>
          <w:szCs w:val="21"/>
        </w:rPr>
        <w:t>.</w:t>
      </w:r>
      <w:bookmarkStart w:id="8" w:name="3fac1047-3f77-4fae-b74c-0e94d8646019"/>
      <w:r>
        <w:rPr>
          <w:rFonts w:ascii="宋体" w:hAnsi="宋体" w:eastAsia="宋体" w:cs="宋体"/>
          <w:kern w:val="0"/>
          <w:szCs w:val="21"/>
        </w:rPr>
        <w:t>一个不透明的口袋中有三个完全相同的小球，将它们分别标号为</w:t>
      </w:r>
      <m:oMath>
        <m:r>
          <m:rPr/>
          <m:t>1</m:t>
        </m:r>
      </m:oMath>
      <w:r>
        <w:rPr>
          <w:rFonts w:ascii="宋体" w:hAnsi="宋体" w:eastAsia="宋体" w:cs="宋体"/>
          <w:kern w:val="0"/>
          <w:szCs w:val="21"/>
        </w:rPr>
        <w:t>、</w:t>
      </w:r>
      <m:oMath>
        <m:r>
          <m:rPr/>
          <m:t>2</m:t>
        </m:r>
      </m:oMath>
      <w:r>
        <w:rPr>
          <w:rFonts w:ascii="宋体" w:hAnsi="宋体" w:eastAsia="宋体" w:cs="宋体"/>
          <w:kern w:val="0"/>
          <w:szCs w:val="21"/>
        </w:rPr>
        <w:t>、</w:t>
      </w:r>
      <m:oMath>
        <m:r>
          <m:rPr/>
          <m:t>3</m:t>
        </m:r>
      </m:oMath>
      <w:r>
        <w:rPr>
          <w:rFonts w:ascii="宋体" w:hAnsi="宋体" w:eastAsia="宋体" w:cs="宋体"/>
          <w:kern w:val="0"/>
          <w:szCs w:val="21"/>
        </w:rPr>
        <w:t>，从中随机摸出一个小球然后放回，再随机摸出一个小球，则两次摸出的小球标号相同的概率是__________．</w:t>
      </w:r>
      <w:bookmarkEnd w:id="8"/>
    </w:p>
    <w:p w14:paraId="72073DD8">
      <w:pPr>
        <w:spacing w:line="360" w:lineRule="auto"/>
      </w:pPr>
      <w:r>
        <w:rPr>
          <w:rFonts w:ascii="Times New Roman" w:hAnsi="Times New Roman" w:eastAsia="Times New Roman" w:cs="Times New Roman"/>
          <w:kern w:val="0"/>
          <w:szCs w:val="21"/>
        </w:rPr>
        <w:t>10</w:t>
      </w:r>
      <w:r>
        <w:rPr>
          <w:rFonts w:ascii="宋体" w:hAnsi="宋体" w:eastAsia="宋体" w:cs="宋体"/>
          <w:kern w:val="0"/>
          <w:szCs w:val="21"/>
        </w:rPr>
        <w:t>.</w:t>
      </w:r>
      <w:bookmarkStart w:id="9" w:name="649a7a76-dddb-46ea-886a-ff614f158ca9"/>
      <w:r>
        <w:rPr>
          <w:rFonts w:ascii="宋体" w:hAnsi="宋体" w:eastAsia="宋体" w:cs="宋体"/>
          <w:kern w:val="0"/>
          <w:szCs w:val="21"/>
        </w:rPr>
        <w:t>菱形的面积为</w:t>
      </w:r>
      <m:oMath>
        <m:r>
          <m:rPr/>
          <m:t>24</m:t>
        </m:r>
      </m:oMath>
      <w:r>
        <w:rPr>
          <w:rFonts w:ascii="宋体" w:hAnsi="宋体" w:eastAsia="宋体" w:cs="宋体"/>
          <w:kern w:val="0"/>
          <w:szCs w:val="21"/>
        </w:rPr>
        <w:t>平方厘米，一条对角线长为</w:t>
      </w:r>
      <m:oMath>
        <m:r>
          <m:rPr/>
          <m:t>6</m:t>
        </m:r>
      </m:oMath>
      <w:r>
        <w:rPr>
          <w:rFonts w:ascii="宋体" w:hAnsi="宋体" w:eastAsia="宋体" w:cs="宋体"/>
          <w:kern w:val="0"/>
          <w:szCs w:val="21"/>
        </w:rPr>
        <w:t>厘米，则它的周长是______厘米．</w:t>
      </w:r>
      <w:bookmarkEnd w:id="9"/>
    </w:p>
    <w:p w14:paraId="49200D14">
      <w:pPr>
        <w:spacing w:line="360" w:lineRule="auto"/>
      </w:pPr>
      <w:r>
        <w:rPr>
          <w:rFonts w:ascii="Times New Roman" w:hAnsi="Times New Roman" w:eastAsia="Times New Roman" w:cs="Times New Roman"/>
          <w:kern w:val="0"/>
          <w:szCs w:val="21"/>
        </w:rPr>
        <w:t>11</w:t>
      </w:r>
      <w:r>
        <w:rPr>
          <w:rFonts w:ascii="宋体" w:hAnsi="宋体" w:eastAsia="宋体" w:cs="宋体"/>
          <w:kern w:val="0"/>
          <w:szCs w:val="21"/>
        </w:rPr>
        <w:t>.</w:t>
      </w:r>
      <w:bookmarkStart w:id="10" w:name="510e8f26-e3ce-4da2-b17e-c8444366791f"/>
      <w:r>
        <w:rPr>
          <w:rFonts w:ascii="宋体" w:hAnsi="宋体" w:eastAsia="宋体" w:cs="宋体"/>
          <w:kern w:val="0"/>
          <w:szCs w:val="21"/>
        </w:rPr>
        <w:t>若</w:t>
      </w:r>
      <m:oMath>
        <m:rad>
          <m:radPr>
            <m:degHide m:val="1"/>
            <m:ctrlPr>
              <w:rPr>
                <w:rFonts w:hAnsi="Cambria Math"/>
              </w:rPr>
            </m:ctrlPr>
          </m:radPr>
          <m:deg>
            <m:r>
              <m:rPr/>
              <m:t xml:space="preserve"> </m:t>
            </m:r>
            <m:ctrlPr>
              <w:rPr>
                <w:rFonts w:hAnsi="Cambria Math"/>
              </w:rPr>
            </m:ctrlPr>
          </m:deg>
          <m:e>
            <m:r>
              <m:rPr/>
              <m:t>x+y</m:t>
            </m:r>
            <m:ctrlPr>
              <w:rPr>
                <w:rFonts w:hAnsi="Cambria Math"/>
              </w:rPr>
            </m:ctrlPr>
          </m:e>
        </m:rad>
        <m:r>
          <m:rPr/>
          <m:t>⋅(</m:t>
        </m:r>
        <m:rad>
          <m:radPr>
            <m:degHide m:val="1"/>
            <m:ctrlPr>
              <w:rPr>
                <w:rFonts w:hAnsi="Cambria Math"/>
              </w:rPr>
            </m:ctrlPr>
          </m:radPr>
          <m:deg>
            <m:r>
              <m:rPr/>
              <m:t xml:space="preserve"> </m:t>
            </m:r>
            <m:ctrlPr>
              <w:rPr>
                <w:rFonts w:hAnsi="Cambria Math"/>
              </w:rPr>
            </m:ctrlPr>
          </m:deg>
          <m:e>
            <m:r>
              <m:rPr/>
              <m:t>x+y</m:t>
            </m:r>
            <m:ctrlPr>
              <w:rPr>
                <w:rFonts w:hAnsi="Cambria Math"/>
              </w:rPr>
            </m:ctrlPr>
          </m:e>
        </m:rad>
        <m:r>
          <m:rPr/>
          <m:t>−1)=2</m:t>
        </m:r>
      </m:oMath>
      <w:r>
        <w:rPr>
          <w:rFonts w:ascii="宋体" w:hAnsi="宋体" w:eastAsia="宋体" w:cs="宋体"/>
          <w:kern w:val="0"/>
          <w:szCs w:val="21"/>
        </w:rPr>
        <w:t>则</w:t>
      </w:r>
      <m:oMath>
        <m:r>
          <m:rPr/>
          <m:t>x+y=</m:t>
        </m:r>
      </m:oMath>
      <w:r>
        <w:rPr>
          <w:rFonts w:ascii="Times New Roman" w:hAnsi="Times New Roman" w:eastAsia="Times New Roman" w:cs="Times New Roman"/>
          <w:kern w:val="0"/>
          <w:sz w:val="24"/>
          <w:szCs w:val="24"/>
        </w:rPr>
        <w:t xml:space="preserve"> </w:t>
      </w:r>
      <w:r>
        <w:rPr>
          <w:rFonts w:ascii="宋体" w:hAnsi="宋体" w:eastAsia="宋体" w:cs="宋体"/>
          <w:kern w:val="0"/>
          <w:szCs w:val="21"/>
        </w:rPr>
        <w:t>______．</w:t>
      </w:r>
      <w:bookmarkEnd w:id="10"/>
    </w:p>
    <w:p w14:paraId="799FADD9">
      <w:pPr>
        <w:spacing w:line="360" w:lineRule="auto"/>
      </w:pPr>
      <w:r>
        <w:rPr>
          <w:rFonts w:ascii="Times New Roman" w:hAnsi="Times New Roman" w:eastAsia="Times New Roman" w:cs="Times New Roman"/>
          <w:kern w:val="0"/>
          <w:szCs w:val="21"/>
        </w:rPr>
        <w:t>12</w:t>
      </w:r>
      <w:r>
        <w:rPr>
          <w:rFonts w:ascii="宋体" w:hAnsi="宋体" w:eastAsia="宋体" w:cs="宋体"/>
          <w:kern w:val="0"/>
          <w:szCs w:val="21"/>
        </w:rPr>
        <w:t>.</w:t>
      </w:r>
      <w:bookmarkStart w:id="11" w:name="40a407d4-a647-40e5-89b0-a2daad00ebce"/>
      <w:r>
        <w:rPr>
          <w:rFonts w:ascii="宋体" w:hAnsi="宋体" w:eastAsia="宋体" w:cs="宋体"/>
          <w:kern w:val="0"/>
          <w:szCs w:val="21"/>
        </w:rPr>
        <w:t>若一个多边形有</w:t>
      </w:r>
      <m:oMath>
        <m:r>
          <m:rPr/>
          <m:t>9</m:t>
        </m:r>
      </m:oMath>
      <w:r>
        <w:rPr>
          <w:rFonts w:ascii="宋体" w:hAnsi="宋体" w:eastAsia="宋体" w:cs="宋体"/>
          <w:kern w:val="0"/>
          <w:szCs w:val="21"/>
        </w:rPr>
        <w:t>条对角线，那么这个多边形是</w:t>
      </w:r>
      <w:r>
        <w:rPr>
          <w:rFonts w:ascii="Times New Roman" w:hAnsi="Times New Roman" w:eastAsia="Times New Roman" w:cs="Times New Roman"/>
          <w:kern w:val="0"/>
          <w:szCs w:val="21"/>
          <w:u w:val="single"/>
        </w:rPr>
        <w:t>          </w:t>
      </w:r>
      <w:r>
        <w:rPr>
          <w:rFonts w:ascii="宋体" w:hAnsi="宋体" w:eastAsia="宋体" w:cs="宋体"/>
          <w:kern w:val="0"/>
          <w:szCs w:val="21"/>
        </w:rPr>
        <w:t>边形．</w:t>
      </w:r>
      <w:bookmarkEnd w:id="11"/>
    </w:p>
    <w:p w14:paraId="3B637A38">
      <w:pPr>
        <w:spacing w:line="360" w:lineRule="auto"/>
      </w:pPr>
      <w:r>
        <w:rPr>
          <w:rFonts w:ascii="Times New Roman" w:hAnsi="Times New Roman" w:eastAsia="Times New Roman" w:cs="Times New Roman"/>
          <w:kern w:val="0"/>
          <w:szCs w:val="21"/>
        </w:rPr>
        <w:t>13</w:t>
      </w:r>
      <w:r>
        <w:rPr>
          <w:rFonts w:ascii="宋体" w:hAnsi="宋体" w:eastAsia="宋体" w:cs="宋体"/>
          <w:kern w:val="0"/>
          <w:szCs w:val="21"/>
        </w:rPr>
        <w:t>.</w:t>
      </w:r>
      <w:bookmarkStart w:id="12" w:name="18de02f1-2344-49e8-b288-da59ffe42275"/>
      <w:r>
        <w:rPr>
          <w:rFonts w:ascii="宋体" w:hAnsi="宋体" w:eastAsia="宋体" w:cs="宋体"/>
          <w:kern w:val="0"/>
          <w:szCs w:val="21"/>
        </w:rPr>
        <w:t>将直线</w:t>
      </w:r>
      <m:oMath>
        <m:r>
          <m:rPr/>
          <m:t>y=−2x−4</m:t>
        </m:r>
      </m:oMath>
      <w:r>
        <w:rPr>
          <w:rFonts w:ascii="宋体" w:hAnsi="宋体" w:eastAsia="宋体" w:cs="宋体"/>
          <w:kern w:val="0"/>
          <w:szCs w:val="21"/>
        </w:rPr>
        <w:t>向上平移</w:t>
      </w:r>
      <m:oMath>
        <m:r>
          <m:rPr/>
          <m:t>5</m:t>
        </m:r>
      </m:oMath>
      <w:r>
        <w:rPr>
          <w:rFonts w:ascii="宋体" w:hAnsi="宋体" w:eastAsia="宋体" w:cs="宋体"/>
          <w:kern w:val="0"/>
          <w:szCs w:val="21"/>
        </w:rPr>
        <w:t>个单位，所得直线的表达式是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12"/>
    </w:p>
    <w:p w14:paraId="6284CB52">
      <w:pPr>
        <w:spacing w:line="360" w:lineRule="auto"/>
      </w:pPr>
      <w:r>
        <w:rPr>
          <w:rFonts w:ascii="Times New Roman" w:hAnsi="Times New Roman" w:eastAsia="Times New Roman" w:cs="Times New Roman"/>
          <w:kern w:val="0"/>
          <w:szCs w:val="21"/>
        </w:rPr>
        <w:drawing>
          <wp:anchor distT="0" distB="0" distL="114300" distR="114300" simplePos="0" relativeHeight="251664384" behindDoc="0" locked="0" layoutInCell="1" allowOverlap="1">
            <wp:simplePos x="0" y="0"/>
            <wp:positionH relativeFrom="column">
              <wp:posOffset>4446270</wp:posOffset>
            </wp:positionH>
            <wp:positionV relativeFrom="paragraph">
              <wp:posOffset>327660</wp:posOffset>
            </wp:positionV>
            <wp:extent cx="2095500" cy="1733550"/>
            <wp:effectExtent l="19050" t="0" r="0" b="0"/>
            <wp:wrapSquare wrapText="bothSides"/>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cstate="print"/>
                    <a:stretch>
                      <a:fillRect/>
                    </a:stretch>
                  </pic:blipFill>
                  <pic:spPr>
                    <a:xfrm>
                      <a:off x="0" y="0"/>
                      <a:ext cx="2095500" cy="1733550"/>
                    </a:xfrm>
                    <a:prstGeom prst="rect">
                      <a:avLst/>
                    </a:prstGeom>
                  </pic:spPr>
                </pic:pic>
              </a:graphicData>
            </a:graphic>
          </wp:anchor>
        </w:drawing>
      </w:r>
      <w:r>
        <w:rPr>
          <w:rFonts w:ascii="Times New Roman" w:hAnsi="Times New Roman" w:eastAsia="Times New Roman" w:cs="Times New Roman"/>
          <w:kern w:val="0"/>
          <w:szCs w:val="21"/>
        </w:rPr>
        <w:t>14</w:t>
      </w:r>
      <w:r>
        <w:rPr>
          <w:rFonts w:ascii="宋体" w:hAnsi="宋体" w:eastAsia="宋体" w:cs="宋体"/>
          <w:kern w:val="0"/>
          <w:szCs w:val="21"/>
        </w:rPr>
        <w:t>.</w:t>
      </w:r>
      <w:bookmarkStart w:id="13" w:name="ef02a86b-2a1d-4bea-8439-211669a6adaa"/>
      <w:r>
        <w:rPr>
          <w:rFonts w:ascii="宋体" w:hAnsi="宋体" w:eastAsia="宋体" w:cs="宋体"/>
          <w:kern w:val="0"/>
          <w:szCs w:val="21"/>
        </w:rPr>
        <w:t>我们古代</w:t>
      </w:r>
      <m:oMath>
        <m:r>
          <m:rPr/>
          <m:t>《</m:t>
        </m:r>
      </m:oMath>
      <w:r>
        <w:rPr>
          <w:rFonts w:ascii="宋体" w:hAnsi="宋体" w:eastAsia="宋体" w:cs="宋体"/>
          <w:kern w:val="0"/>
          <w:szCs w:val="21"/>
        </w:rPr>
        <w:t>四元玉鉴</w:t>
      </w:r>
      <m:oMath>
        <m:r>
          <m:rPr/>
          <m:t>》</m:t>
        </m:r>
      </m:oMath>
      <w:r>
        <w:rPr>
          <w:rFonts w:ascii="宋体" w:hAnsi="宋体" w:eastAsia="宋体" w:cs="宋体"/>
          <w:kern w:val="0"/>
          <w:szCs w:val="21"/>
        </w:rPr>
        <w:t>中记载“二果问价”问题，其内容如下：“九百九十九文钱，甜果苦果共买千，甜果九个十一文，苦果七个四文钱，试问甜苦果几个，又问各该几个钱？”如果设买甜果</w:t>
      </w:r>
      <m:oMath>
        <m:r>
          <m:rPr/>
          <m:t>x</m:t>
        </m:r>
      </m:oMath>
      <w:r>
        <w:rPr>
          <w:rFonts w:ascii="宋体" w:hAnsi="宋体" w:eastAsia="宋体" w:cs="宋体"/>
          <w:kern w:val="0"/>
          <w:szCs w:val="21"/>
        </w:rPr>
        <w:t>个，买苦果</w:t>
      </w:r>
      <m:oMath>
        <m:r>
          <m:rPr/>
          <m:t>y</m:t>
        </m:r>
      </m:oMath>
      <w:r>
        <w:rPr>
          <w:rFonts w:ascii="宋体" w:hAnsi="宋体" w:eastAsia="宋体" w:cs="宋体"/>
          <w:kern w:val="0"/>
          <w:szCs w:val="21"/>
        </w:rPr>
        <w:t>个，那么列出的关于</w:t>
      </w:r>
      <m:oMath>
        <m:r>
          <m:rPr/>
          <m:t>x,y</m:t>
        </m:r>
      </m:oMath>
      <w:r>
        <w:rPr>
          <w:rFonts w:ascii="宋体" w:hAnsi="宋体" w:eastAsia="宋体" w:cs="宋体"/>
          <w:kern w:val="0"/>
          <w:szCs w:val="21"/>
        </w:rPr>
        <w:t>的二元一次方程组是</w:t>
      </w:r>
      <w:r>
        <w:rPr>
          <w:rFonts w:ascii="Times New Roman" w:hAnsi="Times New Roman" w:eastAsia="Times New Roman" w:cs="Times New Roman"/>
          <w:kern w:val="0"/>
          <w:szCs w:val="21"/>
          <w:u w:val="single"/>
        </w:rPr>
        <w:t>          </w:t>
      </w:r>
      <w:r>
        <w:rPr>
          <w:rFonts w:ascii="宋体" w:hAnsi="宋体" w:eastAsia="宋体" w:cs="宋体"/>
          <w:kern w:val="0"/>
          <w:szCs w:val="21"/>
        </w:rPr>
        <w:t>．</w:t>
      </w:r>
      <w:bookmarkEnd w:id="13"/>
    </w:p>
    <w:p w14:paraId="55A86EDF">
      <w:pPr>
        <w:spacing w:line="360" w:lineRule="auto"/>
        <w:textAlignment w:val="center"/>
      </w:pPr>
      <w:r>
        <w:rPr>
          <w:rFonts w:ascii="Times New Roman" w:hAnsi="Times New Roman" w:eastAsia="Times New Roman" w:cs="Times New Roman"/>
          <w:kern w:val="0"/>
          <w:szCs w:val="21"/>
        </w:rPr>
        <w:t>15</w:t>
      </w:r>
      <w:r>
        <w:rPr>
          <w:rFonts w:ascii="宋体" w:hAnsi="宋体" w:eastAsia="宋体" w:cs="宋体"/>
          <w:kern w:val="0"/>
          <w:szCs w:val="21"/>
        </w:rPr>
        <w:t>.</w:t>
      </w:r>
      <w:bookmarkStart w:id="14" w:name="51db38e3-3bdf-4dca-ab68-98d6c43800fb"/>
      <w:r>
        <w:rPr>
          <w:rFonts w:ascii="宋体" w:hAnsi="宋体" w:eastAsia="宋体" w:cs="宋体"/>
          <w:kern w:val="0"/>
          <w:szCs w:val="21"/>
        </w:rPr>
        <w:t>如图：</w:t>
      </w:r>
      <m:oMath>
        <m:groupChr>
          <m:groupChrPr>
            <m:chr m:val="⃗"/>
            <m:pos m:val="top"/>
            <m:vertJc m:val="bot"/>
            <m:ctrlPr>
              <w:rPr>
                <w:rFonts w:hAnsi="Cambria Math"/>
              </w:rPr>
            </m:ctrlPr>
          </m:groupChrPr>
          <m:e>
            <m:r>
              <m:rPr/>
              <m:t>AB</m:t>
            </m:r>
            <m:ctrlPr>
              <w:rPr>
                <w:rFonts w:hAnsi="Cambria Math"/>
              </w:rPr>
            </m:ctrlPr>
          </m:e>
        </m:groupChr>
        <m:r>
          <m:rPr/>
          <m:t>+</m:t>
        </m:r>
        <m:groupChr>
          <m:groupChrPr>
            <m:chr m:val="⃗"/>
            <m:pos m:val="top"/>
            <m:vertJc m:val="bot"/>
            <m:ctrlPr>
              <w:rPr>
                <w:rFonts w:hAnsi="Cambria Math"/>
              </w:rPr>
            </m:ctrlPr>
          </m:groupChrPr>
          <m:e>
            <m:r>
              <m:rPr/>
              <m:t>BC</m:t>
            </m:r>
            <m:ctrlPr>
              <w:rPr>
                <w:rFonts w:hAnsi="Cambria Math"/>
              </w:rPr>
            </m:ctrlPr>
          </m:e>
        </m:groupChr>
        <m:r>
          <m:rPr/>
          <m:t>+</m:t>
        </m:r>
        <m:groupChr>
          <m:groupChrPr>
            <m:chr m:val="⃗"/>
            <m:pos m:val="top"/>
            <m:vertJc m:val="bot"/>
            <m:ctrlPr>
              <w:rPr>
                <w:rFonts w:hAnsi="Cambria Math"/>
              </w:rPr>
            </m:ctrlPr>
          </m:groupChrPr>
          <m:e>
            <m:r>
              <m:rPr/>
              <m:t>CD</m:t>
            </m:r>
            <m:ctrlPr>
              <w:rPr>
                <w:rFonts w:hAnsi="Cambria Math"/>
              </w:rPr>
            </m:ctrlPr>
          </m:e>
        </m:groupChr>
        <m:r>
          <m:rPr/>
          <m:t>=</m:t>
        </m:r>
      </m:oMath>
      <w:r>
        <w:rPr>
          <w:rFonts w:ascii="Times New Roman" w:hAnsi="Times New Roman" w:eastAsia="Times New Roman" w:cs="Times New Roman"/>
          <w:kern w:val="0"/>
          <w:szCs w:val="21"/>
          <w:u w:val="single"/>
        </w:rPr>
        <w:t>          </w:t>
      </w:r>
      <w:r>
        <w:rPr>
          <w:rFonts w:ascii="宋体" w:hAnsi="宋体" w:eastAsia="宋体" w:cs="宋体"/>
          <w:kern w:val="0"/>
          <w:szCs w:val="21"/>
        </w:rPr>
        <w:t>．</w:t>
      </w:r>
      <w:r>
        <w:rPr>
          <w:rFonts w:ascii="宋体" w:hAnsi="宋体" w:eastAsia="宋体" w:cs="宋体"/>
          <w:kern w:val="0"/>
          <w:szCs w:val="21"/>
        </w:rPr>
        <w:br w:type="textWrapping"/>
      </w:r>
      <w:bookmarkEnd w:id="14"/>
    </w:p>
    <w:p w14:paraId="331B6649">
      <w:pPr>
        <w:spacing w:line="360" w:lineRule="auto"/>
        <w:textAlignment w:val="center"/>
      </w:pPr>
      <w:r>
        <w:rPr>
          <w:rFonts w:ascii="Times New Roman" w:hAnsi="Times New Roman" w:eastAsia="Times New Roman" w:cs="Times New Roman"/>
          <w:kern w:val="0"/>
          <w:szCs w:val="21"/>
        </w:rPr>
        <w:t>16</w:t>
      </w:r>
      <w:r>
        <w:rPr>
          <w:rFonts w:ascii="宋体" w:hAnsi="宋体" w:eastAsia="宋体" w:cs="宋体"/>
          <w:kern w:val="0"/>
          <w:szCs w:val="21"/>
        </w:rPr>
        <w:t>.</w:t>
      </w:r>
      <w:bookmarkStart w:id="15" w:name="bd6efec7-4594-4f94-844b-fdf8e5ef1932"/>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571625" cy="1504950"/>
            <wp:effectExtent l="0" t="0" r="0" b="0"/>
            <wp:wrapSquare wrapText="left"/>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cstate="print"/>
                    <a:stretch>
                      <a:fillRect/>
                    </a:stretch>
                  </pic:blipFill>
                  <pic:spPr>
                    <a:xfrm>
                      <a:off x="0" y="0"/>
                      <a:ext cx="1571625" cy="1504950"/>
                    </a:xfrm>
                    <a:prstGeom prst="rect">
                      <a:avLst/>
                    </a:prstGeom>
                  </pic:spPr>
                </pic:pic>
              </a:graphicData>
            </a:graphic>
          </wp:anchor>
        </w:drawing>
      </w:r>
      <w:r>
        <w:rPr>
          <w:rFonts w:ascii="宋体" w:hAnsi="宋体" w:eastAsia="宋体" w:cs="宋体"/>
          <w:kern w:val="0"/>
          <w:szCs w:val="21"/>
        </w:rPr>
        <w:t>如图，在平面直角坐标系中，一次函数</w:t>
      </w:r>
      <m:oMath>
        <m:r>
          <m:rPr/>
          <m:t>y=−</m:t>
        </m:r>
        <m:f>
          <m:fPr>
            <m:ctrlPr>
              <w:rPr>
                <w:rFonts w:hAnsi="Cambria Math"/>
              </w:rPr>
            </m:ctrlPr>
          </m:fPr>
          <m:num>
            <m:r>
              <m:rPr/>
              <w:rPr>
                <w:rFonts w:hAnsi="Cambria Math"/>
                <w:sz w:val="24"/>
                <w:szCs w:val="24"/>
              </w:rPr>
              <m:t>4</m:t>
            </m:r>
            <m:ctrlPr>
              <w:rPr>
                <w:rFonts w:hAnsi="Cambria Math"/>
              </w:rPr>
            </m:ctrlPr>
          </m:num>
          <m:den>
            <m:r>
              <m:rPr/>
              <w:rPr>
                <w:rFonts w:hAnsi="Cambria Math"/>
                <w:sz w:val="24"/>
                <w:szCs w:val="24"/>
              </w:rPr>
              <m:t>3</m:t>
            </m:r>
            <m:ctrlPr>
              <w:rPr>
                <w:rFonts w:hAnsi="Cambria Math"/>
              </w:rPr>
            </m:ctrlPr>
          </m:den>
        </m:f>
        <m:r>
          <m:rPr/>
          <m:t>x+8</m:t>
        </m:r>
      </m:oMath>
      <w:r>
        <w:rPr>
          <w:rFonts w:ascii="宋体" w:hAnsi="宋体" w:eastAsia="宋体" w:cs="宋体"/>
          <w:kern w:val="0"/>
          <w:szCs w:val="21"/>
        </w:rPr>
        <w:t>与</w:t>
      </w:r>
      <m:oMath>
        <m:r>
          <m:rPr/>
          <m:t>x</m:t>
        </m:r>
      </m:oMath>
      <w:r>
        <w:rPr>
          <w:rFonts w:ascii="宋体" w:hAnsi="宋体" w:eastAsia="宋体" w:cs="宋体"/>
          <w:kern w:val="0"/>
          <w:szCs w:val="21"/>
        </w:rPr>
        <w:t>轴和</w:t>
      </w:r>
      <m:oMath>
        <m:r>
          <m:rPr/>
          <m:t>y</m:t>
        </m:r>
      </m:oMath>
      <w:r>
        <w:rPr>
          <w:rFonts w:ascii="宋体" w:hAnsi="宋体" w:eastAsia="宋体" w:cs="宋体"/>
          <w:kern w:val="0"/>
          <w:szCs w:val="21"/>
        </w:rPr>
        <w:t>轴分别交于点</w:t>
      </w:r>
      <m:oMath>
        <m:r>
          <m:rPr/>
          <m:t>A</m:t>
        </m:r>
      </m:oMath>
      <w:r>
        <w:rPr>
          <w:rFonts w:ascii="宋体" w:hAnsi="宋体" w:eastAsia="宋体" w:cs="宋体"/>
          <w:kern w:val="0"/>
          <w:szCs w:val="21"/>
        </w:rPr>
        <w:t>和点</w:t>
      </w:r>
      <m:oMath>
        <m:r>
          <m:rPr/>
          <m:t>B</m:t>
        </m:r>
      </m:oMath>
      <w:r>
        <w:rPr>
          <w:rFonts w:ascii="宋体" w:hAnsi="宋体" w:eastAsia="宋体" w:cs="宋体"/>
          <w:kern w:val="0"/>
          <w:szCs w:val="21"/>
        </w:rPr>
        <w:t>，以</w:t>
      </w:r>
      <m:oMath>
        <m:r>
          <m:rPr/>
          <m:t>AB</m:t>
        </m:r>
      </m:oMath>
      <w:r>
        <w:rPr>
          <w:rFonts w:ascii="宋体" w:hAnsi="宋体" w:eastAsia="宋体" w:cs="宋体"/>
          <w:kern w:val="0"/>
          <w:szCs w:val="21"/>
        </w:rPr>
        <w:t>为边在直线右侧作正方形</w:t>
      </w:r>
      <m:oMath>
        <m:r>
          <m:rPr/>
          <m:t>ABCD</m:t>
        </m:r>
      </m:oMath>
      <w:r>
        <w:rPr>
          <w:rFonts w:ascii="宋体" w:hAnsi="宋体" w:eastAsia="宋体" w:cs="宋体"/>
          <w:kern w:val="0"/>
          <w:szCs w:val="21"/>
        </w:rPr>
        <w:t>，连接</w:t>
      </w:r>
      <m:oMath>
        <m:r>
          <m:rPr/>
          <m:t>BD</m:t>
        </m:r>
      </m:oMath>
      <w:r>
        <w:rPr>
          <w:rFonts w:ascii="宋体" w:hAnsi="宋体" w:eastAsia="宋体" w:cs="宋体"/>
          <w:kern w:val="0"/>
          <w:szCs w:val="21"/>
        </w:rPr>
        <w:t>，过点</w:t>
      </w:r>
      <m:oMath>
        <m:r>
          <m:rPr/>
          <m:t>C</m:t>
        </m:r>
      </m:oMath>
      <w:r>
        <w:rPr>
          <w:rFonts w:ascii="宋体" w:hAnsi="宋体" w:eastAsia="宋体" w:cs="宋体"/>
          <w:kern w:val="0"/>
          <w:szCs w:val="21"/>
        </w:rPr>
        <w:t>作</w:t>
      </w:r>
      <m:oMath>
        <m:r>
          <m:rPr/>
          <m:t>CF⊥x</m:t>
        </m:r>
      </m:oMath>
      <w:r>
        <w:rPr>
          <w:rFonts w:ascii="宋体" w:hAnsi="宋体" w:eastAsia="宋体" w:cs="宋体"/>
          <w:kern w:val="0"/>
          <w:szCs w:val="21"/>
        </w:rPr>
        <w:t>轴，垂足为点</w:t>
      </w:r>
      <m:oMath>
        <m:r>
          <m:rPr/>
          <m:t>F</m:t>
        </m:r>
      </m:oMath>
      <w:r>
        <w:rPr>
          <w:rFonts w:ascii="宋体" w:hAnsi="宋体" w:eastAsia="宋体" w:cs="宋体"/>
          <w:kern w:val="0"/>
          <w:szCs w:val="21"/>
        </w:rPr>
        <w:t>，交</w:t>
      </w:r>
      <m:oMath>
        <m:r>
          <m:rPr/>
          <m:t>BD</m:t>
        </m:r>
      </m:oMath>
      <w:r>
        <w:rPr>
          <w:rFonts w:ascii="宋体" w:hAnsi="宋体" w:eastAsia="宋体" w:cs="宋体"/>
          <w:kern w:val="0"/>
          <w:szCs w:val="21"/>
        </w:rPr>
        <w:t>于点</w:t>
      </w:r>
      <m:oMath>
        <m:r>
          <m:rPr/>
          <m:t>E</m:t>
        </m:r>
      </m:oMath>
      <w:r>
        <w:rPr>
          <w:rFonts w:ascii="宋体" w:hAnsi="宋体" w:eastAsia="宋体" w:cs="宋体"/>
          <w:kern w:val="0"/>
          <w:szCs w:val="21"/>
        </w:rPr>
        <w:t>，连接</w:t>
      </w:r>
      <m:oMath>
        <m:r>
          <m:rPr/>
          <m:t>AE</m:t>
        </m:r>
      </m:oMath>
      <w:r>
        <w:rPr>
          <w:rFonts w:ascii="宋体" w:hAnsi="宋体" w:eastAsia="宋体" w:cs="宋体"/>
          <w:kern w:val="0"/>
          <w:szCs w:val="21"/>
        </w:rPr>
        <w:t>，则三角形</w:t>
      </w:r>
      <m:oMath>
        <m:r>
          <m:rPr/>
          <m:t>AFE</m:t>
        </m:r>
      </m:oMath>
      <w:r>
        <w:rPr>
          <w:rFonts w:ascii="宋体" w:hAnsi="宋体" w:eastAsia="宋体" w:cs="宋体"/>
          <w:kern w:val="0"/>
          <w:szCs w:val="21"/>
        </w:rPr>
        <w:t>的周长为______．</w:t>
      </w:r>
      <w:bookmarkEnd w:id="15"/>
    </w:p>
    <w:p w14:paraId="3F09395C">
      <w:pPr>
        <w:spacing w:line="360" w:lineRule="auto"/>
        <w:textAlignment w:val="center"/>
      </w:pPr>
      <w:r>
        <w:rPr>
          <w:rFonts w:ascii="Times New Roman" w:hAnsi="Times New Roman" w:eastAsia="Times New Roman" w:cs="Times New Roman"/>
          <w:kern w:val="0"/>
          <w:szCs w:val="21"/>
        </w:rPr>
        <w:t>17</w:t>
      </w:r>
      <w:r>
        <w:rPr>
          <w:rFonts w:ascii="宋体" w:hAnsi="宋体" w:eastAsia="宋体" w:cs="宋体"/>
          <w:kern w:val="0"/>
          <w:szCs w:val="21"/>
        </w:rPr>
        <w:t>.</w:t>
      </w:r>
      <w:bookmarkStart w:id="16" w:name="95a68654-ab30-4e35-8e72-c8caff8fee29"/>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76200</wp:posOffset>
            </wp:positionV>
            <wp:extent cx="1257300" cy="1085850"/>
            <wp:effectExtent l="0" t="0" r="0" b="0"/>
            <wp:wrapSquare wrapText="left"/>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cstate="print"/>
                    <a:stretch>
                      <a:fillRect/>
                    </a:stretch>
                  </pic:blipFill>
                  <pic:spPr>
                    <a:xfrm>
                      <a:off x="0" y="0"/>
                      <a:ext cx="1257300" cy="1085850"/>
                    </a:xfrm>
                    <a:prstGeom prst="rect">
                      <a:avLst/>
                    </a:prstGeom>
                  </pic:spPr>
                </pic:pic>
              </a:graphicData>
            </a:graphic>
          </wp:anchor>
        </w:drawing>
      </w:r>
      <w:r>
        <w:rPr>
          <w:rFonts w:ascii="宋体" w:hAnsi="宋体" w:eastAsia="宋体" w:cs="宋体"/>
          <w:kern w:val="0"/>
          <w:szCs w:val="21"/>
        </w:rPr>
        <w:t>如图，梯形</w:t>
      </w:r>
      <m:oMath>
        <m:r>
          <m:rPr/>
          <m:t>ABCD</m:t>
        </m:r>
      </m:oMath>
      <w:r>
        <w:rPr>
          <w:rFonts w:ascii="宋体" w:hAnsi="宋体" w:eastAsia="宋体" w:cs="宋体"/>
          <w:kern w:val="0"/>
          <w:szCs w:val="21"/>
        </w:rPr>
        <w:t>中，</w:t>
      </w:r>
      <m:oMath>
        <m:r>
          <m:rPr/>
          <m:t>∠ABC</m:t>
        </m:r>
      </m:oMath>
      <w:r>
        <w:rPr>
          <w:rFonts w:ascii="宋体" w:hAnsi="宋体" w:eastAsia="宋体" w:cs="宋体"/>
          <w:kern w:val="0"/>
          <w:szCs w:val="21"/>
        </w:rPr>
        <w:t>和</w:t>
      </w:r>
      <m:oMath>
        <m:r>
          <m:rPr/>
          <m:t>∠DCB</m:t>
        </m:r>
      </m:oMath>
      <w:r>
        <w:rPr>
          <w:rFonts w:ascii="宋体" w:hAnsi="宋体" w:eastAsia="宋体" w:cs="宋体"/>
          <w:kern w:val="0"/>
          <w:szCs w:val="21"/>
        </w:rPr>
        <w:t>的平分线相交于梯形中位线</w:t>
      </w:r>
      <m:oMath>
        <m:r>
          <m:rPr/>
          <m:t>EF</m:t>
        </m:r>
      </m:oMath>
      <w:r>
        <w:rPr>
          <w:rFonts w:ascii="宋体" w:hAnsi="宋体" w:eastAsia="宋体" w:cs="宋体"/>
          <w:kern w:val="0"/>
          <w:szCs w:val="21"/>
        </w:rPr>
        <w:t>上一点</w:t>
      </w:r>
      <m:oMath>
        <m:r>
          <m:rPr/>
          <m:t>P</m:t>
        </m:r>
      </m:oMath>
      <w:r>
        <w:rPr>
          <w:rFonts w:ascii="宋体" w:hAnsi="宋体" w:eastAsia="宋体" w:cs="宋体"/>
          <w:kern w:val="0"/>
          <w:szCs w:val="21"/>
        </w:rPr>
        <w:t>，若</w:t>
      </w:r>
      <m:oMath>
        <m:r>
          <m:rPr/>
          <m:t>EF=3</m:t>
        </m:r>
      </m:oMath>
      <w:r>
        <w:rPr>
          <w:rFonts w:ascii="宋体" w:hAnsi="宋体" w:eastAsia="宋体" w:cs="宋体"/>
          <w:kern w:val="0"/>
          <w:szCs w:val="21"/>
        </w:rPr>
        <w:t>，则梯形</w:t>
      </w:r>
      <m:oMath>
        <m:r>
          <m:rPr/>
          <m:t>ABCD</m:t>
        </m:r>
      </m:oMath>
      <w:r>
        <w:rPr>
          <w:rFonts w:ascii="宋体" w:hAnsi="宋体" w:eastAsia="宋体" w:cs="宋体"/>
          <w:kern w:val="0"/>
          <w:szCs w:val="21"/>
        </w:rPr>
        <w:t>的周长为______．</w:t>
      </w:r>
      <w:bookmarkEnd w:id="16"/>
    </w:p>
    <w:p w14:paraId="2D7A5C42">
      <w:pPr>
        <w:spacing w:line="360" w:lineRule="auto"/>
        <w:textAlignment w:val="center"/>
      </w:pPr>
      <w:r>
        <w:rPr>
          <w:rFonts w:ascii="Times New Roman" w:hAnsi="Times New Roman" w:eastAsia="Times New Roman" w:cs="Times New Roman"/>
          <w:kern w:val="0"/>
          <w:szCs w:val="21"/>
        </w:rPr>
        <w:t>18</w:t>
      </w:r>
      <w:r>
        <w:rPr>
          <w:rFonts w:ascii="宋体" w:hAnsi="宋体" w:eastAsia="宋体" w:cs="宋体"/>
          <w:kern w:val="0"/>
          <w:szCs w:val="21"/>
        </w:rPr>
        <w:t>.</w:t>
      </w:r>
      <w:bookmarkStart w:id="17" w:name="a12259f2-af06-40da-b0ce-10deadbc3ba9"/>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76200</wp:posOffset>
            </wp:positionV>
            <wp:extent cx="1609725" cy="1552575"/>
            <wp:effectExtent l="0" t="0" r="0" b="0"/>
            <wp:wrapSquare wrapText="left"/>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cstate="print"/>
                    <a:stretch>
                      <a:fillRect/>
                    </a:stretch>
                  </pic:blipFill>
                  <pic:spPr>
                    <a:xfrm>
                      <a:off x="0" y="0"/>
                      <a:ext cx="1609725" cy="1552575"/>
                    </a:xfrm>
                    <a:prstGeom prst="rect">
                      <a:avLst/>
                    </a:prstGeom>
                  </pic:spPr>
                </pic:pic>
              </a:graphicData>
            </a:graphic>
          </wp:anchor>
        </w:drawing>
      </w:r>
      <w:r>
        <w:rPr>
          <w:rFonts w:ascii="宋体" w:hAnsi="宋体" w:eastAsia="宋体" w:cs="宋体"/>
          <w:kern w:val="0"/>
          <w:szCs w:val="21"/>
        </w:rPr>
        <w:t>如图，正方形</w:t>
      </w:r>
      <m:oMath>
        <m:r>
          <m:rPr/>
          <m:t>ABCD</m:t>
        </m:r>
      </m:oMath>
      <w:r>
        <w:rPr>
          <w:rFonts w:ascii="宋体" w:hAnsi="宋体" w:eastAsia="宋体" w:cs="宋体"/>
          <w:kern w:val="0"/>
          <w:szCs w:val="21"/>
        </w:rPr>
        <w:t>的边长为</w:t>
      </w:r>
      <m:oMath>
        <m:r>
          <m:rPr/>
          <m:t>4</m:t>
        </m:r>
      </m:oMath>
      <w:r>
        <w:rPr>
          <w:rFonts w:ascii="宋体" w:hAnsi="宋体" w:eastAsia="宋体" w:cs="宋体"/>
          <w:kern w:val="0"/>
          <w:szCs w:val="21"/>
        </w:rPr>
        <w:t>，点</w:t>
      </w:r>
      <m:oMath>
        <m:r>
          <m:rPr/>
          <m:t>E</m:t>
        </m:r>
      </m:oMath>
      <w:r>
        <w:rPr>
          <w:rFonts w:ascii="宋体" w:hAnsi="宋体" w:eastAsia="宋体" w:cs="宋体"/>
          <w:kern w:val="0"/>
          <w:szCs w:val="21"/>
        </w:rPr>
        <w:t>、</w:t>
      </w:r>
      <m:oMath>
        <m:r>
          <m:rPr/>
          <m:t>F</m:t>
        </m:r>
      </m:oMath>
      <w:r>
        <w:rPr>
          <w:rFonts w:ascii="宋体" w:hAnsi="宋体" w:eastAsia="宋体" w:cs="宋体"/>
          <w:kern w:val="0"/>
          <w:szCs w:val="21"/>
        </w:rPr>
        <w:t>分别为</w:t>
      </w:r>
      <m:oMath>
        <m:r>
          <m:rPr/>
          <m:t>AB</m:t>
        </m:r>
      </m:oMath>
      <w:r>
        <w:rPr>
          <w:rFonts w:ascii="宋体" w:hAnsi="宋体" w:eastAsia="宋体" w:cs="宋体"/>
          <w:kern w:val="0"/>
          <w:szCs w:val="21"/>
        </w:rPr>
        <w:t>、</w:t>
      </w:r>
      <m:oMath>
        <m:r>
          <m:rPr/>
          <m:t>BC</m:t>
        </m:r>
      </m:oMath>
      <w:r>
        <w:rPr>
          <w:rFonts w:ascii="宋体" w:hAnsi="宋体" w:eastAsia="宋体" w:cs="宋体"/>
          <w:kern w:val="0"/>
          <w:szCs w:val="21"/>
        </w:rPr>
        <w:t>上一点，</w:t>
      </w:r>
      <m:oMath>
        <m:r>
          <m:rPr/>
          <m:t>AE=BF=1</m:t>
        </m:r>
      </m:oMath>
      <w:r>
        <w:rPr>
          <w:rFonts w:ascii="宋体" w:hAnsi="宋体" w:eastAsia="宋体" w:cs="宋体"/>
          <w:kern w:val="0"/>
          <w:szCs w:val="21"/>
        </w:rPr>
        <w:t>，</w:t>
      </w:r>
      <m:oMath>
        <m:r>
          <m:rPr/>
          <m:t>DE</m:t>
        </m:r>
      </m:oMath>
      <w:r>
        <w:rPr>
          <w:rFonts w:ascii="宋体" w:hAnsi="宋体" w:eastAsia="宋体" w:cs="宋体"/>
          <w:kern w:val="0"/>
          <w:szCs w:val="21"/>
        </w:rPr>
        <w:t>与</w:t>
      </w:r>
      <m:oMath>
        <m:r>
          <m:rPr/>
          <m:t>AF</m:t>
        </m:r>
      </m:oMath>
      <w:r>
        <w:rPr>
          <w:rFonts w:ascii="宋体" w:hAnsi="宋体" w:eastAsia="宋体" w:cs="宋体"/>
          <w:kern w:val="0"/>
          <w:szCs w:val="21"/>
        </w:rPr>
        <w:t>交于点</w:t>
      </w:r>
      <m:oMath>
        <m:r>
          <m:rPr/>
          <m:t>H</m:t>
        </m:r>
      </m:oMath>
      <w:r>
        <w:rPr>
          <w:rFonts w:ascii="宋体" w:hAnsi="宋体" w:eastAsia="宋体" w:cs="宋体"/>
          <w:kern w:val="0"/>
          <w:szCs w:val="21"/>
        </w:rPr>
        <w:t>，点</w:t>
      </w:r>
      <m:oMath>
        <m:r>
          <m:rPr/>
          <m:t>M</m:t>
        </m:r>
      </m:oMath>
      <w:r>
        <w:rPr>
          <w:rFonts w:ascii="宋体" w:hAnsi="宋体" w:eastAsia="宋体" w:cs="宋体"/>
          <w:kern w:val="0"/>
          <w:szCs w:val="21"/>
        </w:rPr>
        <w:t>为</w:t>
      </w:r>
      <m:oMath>
        <m:r>
          <m:rPr/>
          <m:t>DH</m:t>
        </m:r>
      </m:oMath>
      <w:r>
        <w:rPr>
          <w:rFonts w:ascii="宋体" w:hAnsi="宋体" w:eastAsia="宋体" w:cs="宋体"/>
          <w:kern w:val="0"/>
          <w:szCs w:val="21"/>
        </w:rPr>
        <w:t>的中点，点</w:t>
      </w:r>
      <m:oMath>
        <m:r>
          <m:rPr/>
          <m:t>N</m:t>
        </m:r>
      </m:oMath>
      <w:r>
        <w:rPr>
          <w:rFonts w:ascii="宋体" w:hAnsi="宋体" w:eastAsia="宋体" w:cs="宋体"/>
          <w:kern w:val="0"/>
          <w:szCs w:val="21"/>
        </w:rPr>
        <w:t>为线段</w:t>
      </w:r>
      <m:oMath>
        <m:r>
          <m:rPr/>
          <m:t>DF</m:t>
        </m:r>
      </m:oMath>
      <w:r>
        <w:rPr>
          <w:rFonts w:ascii="宋体" w:hAnsi="宋体" w:eastAsia="宋体" w:cs="宋体"/>
          <w:kern w:val="0"/>
          <w:szCs w:val="21"/>
        </w:rPr>
        <w:t>靠近</w:t>
      </w:r>
      <m:oMath>
        <m:r>
          <m:rPr/>
          <m:t>D</m:t>
        </m:r>
      </m:oMath>
      <w:r>
        <w:rPr>
          <w:rFonts w:ascii="宋体" w:hAnsi="宋体" w:eastAsia="宋体" w:cs="宋体"/>
          <w:kern w:val="0"/>
          <w:szCs w:val="21"/>
        </w:rPr>
        <w:t>的四等分点，则</w:t>
      </w:r>
      <m:oMath>
        <m:r>
          <m:rPr/>
          <m:t>MN=</m:t>
        </m:r>
      </m:oMath>
      <w:r>
        <w:rPr>
          <w:rFonts w:ascii="Times New Roman" w:hAnsi="Times New Roman" w:eastAsia="Times New Roman" w:cs="Times New Roman"/>
          <w:kern w:val="0"/>
          <w:sz w:val="24"/>
          <w:szCs w:val="24"/>
        </w:rPr>
        <w:t xml:space="preserve"> </w:t>
      </w:r>
      <w:r>
        <w:rPr>
          <w:rFonts w:ascii="宋体" w:hAnsi="宋体" w:eastAsia="宋体" w:cs="宋体"/>
          <w:kern w:val="0"/>
          <w:szCs w:val="21"/>
        </w:rPr>
        <w:t>______．</w:t>
      </w:r>
      <w:bookmarkEnd w:id="17"/>
    </w:p>
    <w:p w14:paraId="78B30623">
      <w:pPr>
        <w:spacing w:line="360" w:lineRule="auto"/>
        <w:textAlignment w:val="center"/>
      </w:pPr>
      <w:r>
        <w:rPr/>
        <w:br w:type="textWrapping" w:clear="all"/>
      </w:r>
      <w:r>
        <w:rPr>
          <w:rFonts w:ascii="黑体" w:hAnsi="黑体" w:eastAsia="黑体" w:cs="黑体"/>
        </w:rPr>
        <w:t>三、计算题：本大题共</w:t>
      </w:r>
      <w:r>
        <w:rPr>
          <w:rFonts w:ascii="Times New Roman" w:hAnsi="Times New Roman" w:eastAsia="Times New Roman" w:cs="Times New Roman"/>
          <w:b/>
        </w:rPr>
        <w:t>3</w:t>
      </w:r>
      <w:r>
        <w:rPr>
          <w:rFonts w:ascii="黑体" w:hAnsi="黑体" w:eastAsia="黑体" w:cs="黑体"/>
        </w:rPr>
        <w:t>小题，共</w:t>
      </w:r>
      <w:r>
        <w:rPr>
          <w:rFonts w:ascii="Times New Roman" w:hAnsi="Times New Roman" w:eastAsia="Times New Roman" w:cs="Times New Roman"/>
          <w:b/>
        </w:rPr>
        <w:t>12</w:t>
      </w:r>
      <w:r>
        <w:rPr>
          <w:rFonts w:ascii="黑体" w:hAnsi="黑体" w:eastAsia="黑体" w:cs="黑体"/>
        </w:rPr>
        <w:t>分。</w:t>
      </w:r>
    </w:p>
    <w:p w14:paraId="0C901BC1">
      <w:pPr>
        <w:spacing w:line="360" w:lineRule="auto"/>
      </w:pPr>
      <w:r>
        <w:rPr>
          <w:rFonts w:ascii="Times New Roman" w:hAnsi="Times New Roman" w:eastAsia="Times New Roman" w:cs="Times New Roman"/>
          <w:kern w:val="0"/>
          <w:szCs w:val="21"/>
        </w:rPr>
        <w:t>19</w:t>
      </w:r>
      <w:r>
        <w:rPr>
          <w:rFonts w:ascii="宋体" w:hAnsi="宋体" w:eastAsia="宋体" w:cs="宋体"/>
          <w:kern w:val="0"/>
          <w:szCs w:val="21"/>
        </w:rPr>
        <w:t>.</w:t>
      </w:r>
      <w:bookmarkStart w:id="18" w:name="77e48504-7ee6-45c7-af9c-47a0f1a32920"/>
      <w:r>
        <w:rPr>
          <w:rFonts w:ascii="宋体" w:hAnsi="宋体" w:eastAsia="宋体" w:cs="宋体"/>
          <w:kern w:val="0"/>
          <w:szCs w:val="21"/>
        </w:rPr>
        <w:t>解方程：</w:t>
      </w:r>
      <m:oMath>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1−x</m:t>
            </m:r>
            <m:ctrlPr>
              <w:rPr>
                <w:rFonts w:hAnsi="Cambria Math"/>
              </w:rPr>
            </m:ctrlPr>
          </m:den>
        </m:f>
        <m:r>
          <m:rPr/>
          <m:t>+1=</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1+x</m:t>
            </m:r>
            <m:ctrlPr>
              <w:rPr>
                <w:rFonts w:hAnsi="Cambria Math"/>
              </w:rPr>
            </m:ctrlPr>
          </m:den>
        </m:f>
      </m:oMath>
      <w:r>
        <w:rPr>
          <w:rFonts w:ascii="宋体" w:hAnsi="宋体" w:eastAsia="宋体" w:cs="宋体"/>
          <w:kern w:val="0"/>
          <w:szCs w:val="21"/>
        </w:rPr>
        <w:t>．</w:t>
      </w:r>
      <w:bookmarkEnd w:id="18"/>
      <w:r>
        <w:br w:type="textWrapping"/>
      </w:r>
      <w:r>
        <w:br w:type="textWrapping"/>
      </w:r>
      <w:r>
        <w:br w:type="textWrapping"/>
      </w:r>
      <w:r>
        <w:br w:type="textWrapping"/>
      </w:r>
      <w:r>
        <w:br w:type="textWrapping"/>
      </w:r>
      <w:r>
        <w:br w:type="textWrapping"/>
      </w:r>
    </w:p>
    <w:p w14:paraId="11419B59">
      <w:pPr>
        <w:spacing w:line="360" w:lineRule="auto"/>
      </w:pPr>
      <w:r>
        <w:rPr>
          <w:rFonts w:ascii="Times New Roman" w:hAnsi="Times New Roman" w:eastAsia="Times New Roman" w:cs="Times New Roman"/>
          <w:kern w:val="0"/>
          <w:szCs w:val="21"/>
        </w:rPr>
        <w:t>20</w:t>
      </w:r>
      <w:r>
        <w:rPr>
          <w:rFonts w:ascii="宋体" w:hAnsi="宋体" w:eastAsia="宋体" w:cs="宋体"/>
          <w:kern w:val="0"/>
          <w:szCs w:val="21"/>
        </w:rPr>
        <w:t>.</w:t>
      </w:r>
      <w:bookmarkStart w:id="19" w:name="194b6a0b-3e13-42de-b86f-9826dfbcf419"/>
      <w:r>
        <w:rPr>
          <w:rFonts w:ascii="宋体" w:hAnsi="宋体" w:eastAsia="宋体" w:cs="宋体"/>
          <w:kern w:val="0"/>
          <w:szCs w:val="21"/>
        </w:rPr>
        <w:t>解方程：</w:t>
      </w:r>
      <m:oMath>
        <m:rad>
          <m:radPr>
            <m:degHide m:val="1"/>
            <m:ctrlPr>
              <w:rPr>
                <w:rFonts w:hAnsi="Cambria Math"/>
              </w:rPr>
            </m:ctrlPr>
          </m:radPr>
          <m:deg>
            <m:r>
              <m:rPr/>
              <m:t xml:space="preserve"> </m:t>
            </m:r>
            <m:ctrlPr>
              <w:rPr>
                <w:rFonts w:hAnsi="Cambria Math"/>
              </w:rPr>
            </m:ctrlPr>
          </m:deg>
          <m:e>
            <m:r>
              <m:rPr/>
              <m:t>2x−4</m:t>
            </m:r>
            <m:ctrlPr>
              <w:rPr>
                <w:rFonts w:hAnsi="Cambria Math"/>
              </w:rPr>
            </m:ctrlPr>
          </m:e>
        </m:rad>
        <m:r>
          <m:rPr/>
          <m:t>−</m:t>
        </m:r>
        <m:rad>
          <m:radPr>
            <m:degHide m:val="1"/>
            <m:ctrlPr>
              <w:rPr>
                <w:rFonts w:hAnsi="Cambria Math"/>
              </w:rPr>
            </m:ctrlPr>
          </m:radPr>
          <m:deg>
            <m:r>
              <m:rPr/>
              <m:t xml:space="preserve"> </m:t>
            </m:r>
            <m:ctrlPr>
              <w:rPr>
                <w:rFonts w:hAnsi="Cambria Math"/>
              </w:rPr>
            </m:ctrlPr>
          </m:deg>
          <m:e>
            <m:r>
              <m:rPr/>
              <m:t>x+5</m:t>
            </m:r>
            <m:ctrlPr>
              <w:rPr>
                <w:rFonts w:hAnsi="Cambria Math"/>
              </w:rPr>
            </m:ctrlPr>
          </m:e>
        </m:rad>
        <m:r>
          <m:rPr/>
          <m:t>=1</m:t>
        </m:r>
      </m:oMath>
      <w:r>
        <w:rPr>
          <w:rFonts w:ascii="宋体" w:hAnsi="宋体" w:eastAsia="宋体" w:cs="宋体"/>
          <w:kern w:val="0"/>
          <w:szCs w:val="21"/>
        </w:rPr>
        <w:t>．</w:t>
      </w:r>
      <w:bookmarkEnd w:id="19"/>
      <w:r>
        <w:br w:type="textWrapping"/>
      </w:r>
      <w:r>
        <w:br w:type="textWrapping"/>
      </w:r>
      <w:r>
        <w:br w:type="textWrapping"/>
      </w:r>
      <w:r>
        <w:br w:type="textWrapping"/>
      </w:r>
      <w:r>
        <w:br w:type="textWrapping"/>
      </w:r>
    </w:p>
    <w:p w14:paraId="715A7E8B">
      <w:pPr>
        <w:spacing w:line="360" w:lineRule="auto"/>
      </w:pPr>
      <w:r>
        <w:rPr>
          <w:rFonts w:ascii="Times New Roman" w:hAnsi="Times New Roman" w:eastAsia="Times New Roman" w:cs="Times New Roman"/>
          <w:kern w:val="0"/>
          <w:szCs w:val="21"/>
        </w:rPr>
        <w:t>21</w:t>
      </w:r>
      <w:r>
        <w:rPr>
          <w:rFonts w:ascii="宋体" w:hAnsi="宋体" w:eastAsia="宋体" w:cs="宋体"/>
          <w:kern w:val="0"/>
          <w:szCs w:val="21"/>
        </w:rPr>
        <w:t>.</w:t>
      </w:r>
      <w:bookmarkStart w:id="20" w:name="a3dc1756-4f60-4f8d-82f5-06d2bc445507"/>
      <w:r>
        <w:rPr>
          <w:rFonts w:ascii="宋体" w:hAnsi="宋体" w:eastAsia="宋体" w:cs="宋体"/>
          <w:kern w:val="0"/>
          <w:szCs w:val="21"/>
        </w:rPr>
        <w:t>解方程组：</w:t>
      </w:r>
      <m:oMath>
        <m:d>
          <m:dPr>
            <m:begChr m:val="{"/>
            <m:endChr m:val=""/>
            <m:ctrlPr>
              <w:rPr>
                <w:rFonts w:hAnsi="Cambria Math"/>
              </w:rPr>
            </m:ctrlPr>
          </m:dPr>
          <m:e>
            <m:m>
              <m:mPr>
                <m:mcs>
                  <m:mc>
                    <m:mcPr>
                      <m:count m:val="1"/>
                      <m:mcJc m:val="left"/>
                    </m:mcPr>
                  </m:mc>
                </m:mcs>
                <m:plcHide m:val="1"/>
                <m:ctrlPr>
                  <w:rPr>
                    <w:rFonts w:hAnsi="Cambria Math"/>
                  </w:rPr>
                </m:ctrlPr>
              </m:mPr>
              <m:mr>
                <m:e>
                  <m:r>
                    <m:rPr/>
                    <m:t>x+y=6,</m:t>
                  </m:r>
                  <m:ctrlPr>
                    <w:rPr>
                      <w:rFonts w:hAnsi="Cambria Math"/>
                    </w:rPr>
                  </m:ctrlPr>
                </m:e>
              </m:mr>
              <m:mr>
                <m:e>
                  <m:sSup>
                    <m:sSupPr>
                      <m:ctrlPr>
                        <w:rPr>
                          <w:rFonts w:hAnsi="Cambria Math"/>
                        </w:rPr>
                      </m:ctrlPr>
                    </m:sSupPr>
                    <m:e>
                      <m:r>
                        <m:rPr/>
                        <m:t>x</m:t>
                      </m:r>
                      <m:ctrlPr>
                        <w:rPr>
                          <w:rFonts w:hAnsi="Cambria Math"/>
                        </w:rPr>
                      </m:ctrlPr>
                    </m:e>
                    <m:sup>
                      <m:r>
                        <m:rPr/>
                        <m:t>2</m:t>
                      </m:r>
                      <m:ctrlPr>
                        <w:rPr>
                          <w:rFonts w:hAnsi="Cambria Math"/>
                        </w:rPr>
                      </m:ctrlPr>
                    </m:sup>
                  </m:sSup>
                  <m:r>
                    <m:rPr/>
                    <m:t>−3xy+2</m:t>
                  </m:r>
                  <m:sSup>
                    <m:sSupPr>
                      <m:ctrlPr>
                        <w:rPr>
                          <w:rFonts w:hAnsi="Cambria Math"/>
                        </w:rPr>
                      </m:ctrlPr>
                    </m:sSupPr>
                    <m:e>
                      <m:r>
                        <m:rPr/>
                        <m:t>y</m:t>
                      </m:r>
                      <m:ctrlPr>
                        <w:rPr>
                          <w:rFonts w:hAnsi="Cambria Math"/>
                        </w:rPr>
                      </m:ctrlPr>
                    </m:e>
                    <m:sup>
                      <m:r>
                        <m:rPr/>
                        <m:t>2</m:t>
                      </m:r>
                      <m:ctrlPr>
                        <w:rPr>
                          <w:rFonts w:hAnsi="Cambria Math"/>
                        </w:rPr>
                      </m:ctrlPr>
                    </m:sup>
                  </m:sSup>
                  <m:r>
                    <m:rPr/>
                    <m:t>=0.</m:t>
                  </m:r>
                  <m:ctrlPr>
                    <w:rPr>
                      <w:rFonts w:hAnsi="Cambria Math"/>
                    </w:rPr>
                  </m:ctrlPr>
                </m:e>
              </m:mr>
            </m:m>
            <m:ctrlPr>
              <w:rPr>
                <w:rFonts w:hAnsi="Cambria Math"/>
              </w:rPr>
            </m:ctrlPr>
            <w:bookmarkEnd w:id="20"/>
          </m:e>
        </m:d>
      </m:oMath>
      <w:r>
        <w:br w:type="textWrapping"/>
      </w:r>
      <w:r>
        <w:br w:type="textWrapping"/>
      </w:r>
      <w:r>
        <w:br w:type="textWrapping"/>
      </w:r>
      <w:r>
        <w:br w:type="textWrapping"/>
      </w:r>
      <w:r>
        <w:br w:type="textWrapping"/>
      </w:r>
      <w:r>
        <w:br w:type="textWrapping"/>
      </w:r>
      <w:r>
        <w:br w:type="textWrapping"/>
      </w:r>
    </w:p>
    <w:p w14:paraId="20B80B9C">
      <w:pPr>
        <w:spacing w:line="360" w:lineRule="auto"/>
      </w:pPr>
      <w:r>
        <w:rPr>
          <w:rFonts w:ascii="黑体" w:hAnsi="黑体" w:eastAsia="黑体" w:cs="黑体"/>
        </w:rPr>
        <w:t>四、解答题：本题共</w:t>
      </w:r>
      <w:r>
        <w:rPr>
          <w:rFonts w:ascii="Times New Roman" w:hAnsi="Times New Roman" w:eastAsia="Times New Roman" w:cs="Times New Roman"/>
          <w:b/>
        </w:rPr>
        <w:t>5</w:t>
      </w:r>
      <w:r>
        <w:rPr>
          <w:rFonts w:ascii="黑体" w:hAnsi="黑体" w:eastAsia="黑体" w:cs="黑体"/>
        </w:rPr>
        <w:t>小题，共</w:t>
      </w:r>
      <w:r>
        <w:rPr>
          <w:rFonts w:ascii="Times New Roman" w:hAnsi="Times New Roman" w:eastAsia="Times New Roman" w:cs="Times New Roman"/>
          <w:b/>
        </w:rPr>
        <w:t>34</w:t>
      </w:r>
      <w:r>
        <w:rPr>
          <w:rFonts w:ascii="黑体" w:hAnsi="黑体" w:eastAsia="黑体" w:cs="黑体"/>
        </w:rPr>
        <w:t>分。解答应写出文字说明，证明过程或演算步骤。</w:t>
      </w:r>
    </w:p>
    <w:p w14:paraId="5F72897A">
      <w:pPr>
        <w:spacing w:line="360" w:lineRule="auto"/>
        <w:textAlignment w:val="center"/>
      </w:pPr>
      <w:r>
        <w:rPr>
          <w:rFonts w:ascii="Times New Roman" w:hAnsi="Times New Roman" w:eastAsia="Times New Roman" w:cs="Times New Roman"/>
          <w:kern w:val="0"/>
          <w:szCs w:val="21"/>
        </w:rPr>
        <w:t>22</w:t>
      </w:r>
      <w:r>
        <w:rPr>
          <w:rFonts w:ascii="宋体" w:hAnsi="宋体" w:eastAsia="宋体" w:cs="宋体"/>
          <w:kern w:val="0"/>
          <w:szCs w:val="21"/>
        </w:rPr>
        <w:t>.</w:t>
      </w:r>
      <m:oMath>
        <w:bookmarkStart w:id="21" w:name="2ac34886-1cb1-4c0d-88f0-36612232153f"/>
        <m:r>
          <m:rPr/>
          <m:t>(</m:t>
        </m:r>
      </m:oMath>
      <w:r>
        <w:rPr>
          <w:rFonts w:ascii="宋体" w:hAnsi="宋体" w:eastAsia="宋体" w:cs="宋体"/>
          <w:kern w:val="0"/>
          <w:szCs w:val="21"/>
        </w:rPr>
        <w:t>本小题</w:t>
      </w:r>
      <m:oMath>
        <m:r>
          <m:rPr/>
          <m:t>6</m:t>
        </m:r>
      </m:oMath>
      <w:r>
        <w:rPr>
          <w:rFonts w:ascii="宋体" w:hAnsi="宋体" w:eastAsia="宋体" w:cs="宋体"/>
          <w:kern w:val="0"/>
          <w:szCs w:val="21"/>
        </w:rPr>
        <w:t>分</w:t>
      </w:r>
      <m:oMath>
        <m:r>
          <m:rPr/>
          <m:t>)</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如图</w:t>
      </w:r>
      <m:oMath>
        <m:r>
          <m:rPr/>
          <m:t>(1)</m:t>
        </m:r>
      </m:oMath>
      <w:r>
        <w:rPr>
          <w:rFonts w:ascii="宋体" w:hAnsi="宋体" w:eastAsia="宋体" w:cs="宋体"/>
          <w:kern w:val="0"/>
          <w:szCs w:val="21"/>
        </w:rPr>
        <w:t>，由单位小正方形拼成的</w:t>
      </w:r>
      <m:oMath>
        <m:r>
          <m:rPr/>
          <m:t>5×5</m:t>
        </m:r>
      </m:oMath>
      <w:r>
        <w:rPr>
          <w:rFonts w:ascii="宋体" w:hAnsi="宋体" w:eastAsia="宋体" w:cs="宋体"/>
          <w:kern w:val="0"/>
          <w:szCs w:val="21"/>
        </w:rPr>
        <w:t>的大正方形中，已知</w:t>
      </w:r>
      <m:oMath>
        <m:acc>
          <m:accPr>
            <m:chr m:val="⃗"/>
            <m:ctrlPr>
              <w:rPr>
                <w:rFonts w:hAnsi="Cambria Math"/>
              </w:rPr>
            </m:ctrlPr>
          </m:accPr>
          <m:e>
            <m:r>
              <m:rPr/>
              <m:t>a</m:t>
            </m:r>
            <m:ctrlPr>
              <w:rPr>
                <w:rFonts w:hAnsi="Cambria Math"/>
              </w:rPr>
            </m:ctrlPr>
          </m:e>
        </m:acc>
      </m:oMath>
      <w:r>
        <w:rPr>
          <w:rFonts w:ascii="宋体" w:hAnsi="宋体" w:eastAsia="宋体" w:cs="宋体"/>
          <w:kern w:val="0"/>
          <w:szCs w:val="21"/>
        </w:rPr>
        <w:t>，</w:t>
      </w:r>
      <m:oMath>
        <m:acc>
          <m:accPr>
            <m:chr m:val="⃗"/>
            <m:ctrlPr>
              <w:rPr>
                <w:rFonts w:hAnsi="Cambria Math"/>
              </w:rPr>
            </m:ctrlPr>
          </m:accPr>
          <m:e>
            <m:r>
              <m:rPr/>
              <m:t>b</m:t>
            </m:r>
            <m:ctrlPr>
              <w:rPr>
                <w:rFonts w:hAnsi="Cambria Math"/>
              </w:rPr>
            </m:ctrlPr>
          </m:e>
        </m:acc>
      </m:oMath>
      <w:r>
        <w:rPr>
          <w:rFonts w:ascii="宋体" w:hAnsi="宋体" w:eastAsia="宋体" w:cs="宋体"/>
          <w:kern w:val="0"/>
          <w:szCs w:val="21"/>
        </w:rPr>
        <w:t>，</w:t>
      </w:r>
      <m:oMath>
        <m:acc>
          <m:accPr>
            <m:chr m:val="⃗"/>
            <m:ctrlPr>
              <w:rPr>
                <w:rFonts w:hAnsi="Cambria Math"/>
              </w:rPr>
            </m:ctrlPr>
          </m:accPr>
          <m:e>
            <m:r>
              <m:rPr/>
              <m:t>c</m:t>
            </m:r>
            <m:ctrlPr>
              <w:rPr>
                <w:rFonts w:hAnsi="Cambria Math"/>
              </w:rPr>
            </m:ctrlPr>
          </m:e>
        </m:acc>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在图</w:t>
      </w:r>
      <m:oMath>
        <m:r>
          <m:rPr/>
          <m:t>(2)</m:t>
        </m:r>
      </m:oMath>
      <w:r>
        <w:rPr>
          <w:rFonts w:ascii="宋体" w:hAnsi="宋体" w:eastAsia="宋体" w:cs="宋体"/>
          <w:kern w:val="0"/>
          <w:szCs w:val="21"/>
        </w:rPr>
        <w:t>中求作</w:t>
      </w:r>
      <m:oMath>
        <m:acc>
          <m:accPr>
            <m:chr m:val="⃗"/>
            <m:ctrlPr>
              <w:rPr>
                <w:rFonts w:hAnsi="Cambria Math"/>
              </w:rPr>
            </m:ctrlPr>
          </m:accPr>
          <m:e>
            <m:r>
              <m:rPr/>
              <m:t>x</m:t>
            </m:r>
            <m:ctrlPr>
              <w:rPr>
                <w:rFonts w:hAnsi="Cambria Math"/>
              </w:rPr>
            </m:ctrlPr>
          </m:e>
        </m:acc>
      </m:oMath>
      <w:r>
        <w:rPr>
          <w:rFonts w:ascii="宋体" w:hAnsi="宋体" w:eastAsia="宋体" w:cs="宋体"/>
          <w:kern w:val="0"/>
          <w:szCs w:val="21"/>
        </w:rPr>
        <w:t>，使得</w:t>
      </w:r>
      <m:oMath>
        <m:groupChr>
          <m:groupChrPr>
            <m:chr m:val="⃗"/>
            <m:pos m:val="top"/>
            <m:vertJc m:val="bot"/>
            <m:ctrlPr>
              <w:rPr>
                <w:rFonts w:hAnsi="Cambria Math"/>
              </w:rPr>
            </m:ctrlPr>
          </m:groupChrPr>
          <m:e>
            <m:r>
              <m:rPr/>
              <m:t>x</m:t>
            </m:r>
            <m:ctrlPr>
              <w:rPr>
                <w:rFonts w:hAnsi="Cambria Math"/>
              </w:rPr>
            </m:ctrlPr>
          </m:e>
        </m:groupChr>
        <m:r>
          <m:rPr/>
          <m:t>=</m:t>
        </m:r>
        <m:groupChr>
          <m:groupChrPr>
            <m:chr m:val="⃗"/>
            <m:pos m:val="top"/>
            <m:vertJc m:val="bot"/>
            <m:ctrlPr>
              <w:rPr>
                <w:rFonts w:hAnsi="Cambria Math"/>
              </w:rPr>
            </m:ctrlPr>
          </m:groupChrPr>
          <m:e>
            <m:r>
              <m:rPr/>
              <m:t>a</m:t>
            </m:r>
            <m:ctrlPr>
              <w:rPr>
                <w:rFonts w:hAnsi="Cambria Math"/>
              </w:rPr>
            </m:ctrlPr>
          </m:e>
        </m:groupChr>
        <m:r>
          <m:rPr/>
          <m:t>+</m:t>
        </m:r>
        <m:groupChr>
          <m:groupChrPr>
            <m:chr m:val="⃗"/>
            <m:pos m:val="top"/>
            <m:vertJc m:val="bot"/>
            <m:ctrlPr>
              <w:rPr>
                <w:rFonts w:hAnsi="Cambria Math"/>
              </w:rPr>
            </m:ctrlPr>
          </m:groupChrPr>
          <m:e>
            <m:r>
              <m:rPr/>
              <m:t>b</m:t>
            </m:r>
            <m:ctrlPr>
              <w:rPr>
                <w:rFonts w:hAnsi="Cambria Math"/>
              </w:rPr>
            </m:ctrlPr>
          </m:e>
        </m:groupChr>
        <m:r>
          <m:rPr/>
          <m:t>+</m:t>
        </m:r>
        <m:groupChr>
          <m:groupChrPr>
            <m:chr m:val="⃗"/>
            <m:pos m:val="top"/>
            <m:vertJc m:val="bot"/>
            <m:ctrlPr>
              <w:rPr>
                <w:rFonts w:hAnsi="Cambria Math"/>
              </w:rPr>
            </m:ctrlPr>
          </m:groupChrPr>
          <m:e>
            <m:r>
              <m:rPr/>
              <m:t>c</m:t>
            </m:r>
            <m:ctrlPr>
              <w:rPr>
                <w:rFonts w:hAnsi="Cambria Math"/>
              </w:rPr>
            </m:ctrlPr>
          </m:e>
        </m:groupChr>
      </m:oMath>
      <w:r>
        <w:rPr>
          <w:rFonts w:ascii="宋体" w:hAnsi="宋体" w:eastAsia="宋体" w:cs="宋体"/>
          <w:kern w:val="0"/>
          <w:szCs w:val="21"/>
        </w:rPr>
        <w:t>；</w:t>
      </w:r>
      <m:oMath>
        <m:r>
          <m:rPr/>
          <m:t>(</m:t>
        </m:r>
      </m:oMath>
      <w:r>
        <w:rPr>
          <w:rFonts w:ascii="宋体" w:hAnsi="宋体" w:eastAsia="宋体" w:cs="宋体"/>
          <w:kern w:val="0"/>
          <w:szCs w:val="21"/>
        </w:rPr>
        <w:t>写出结果，不要求写作法</w:t>
      </w:r>
      <m:oMath>
        <m:r>
          <m:rPr/>
          <m:t>)</m:t>
        </m:r>
      </m:oMath>
      <w:r>
        <w:rPr>
          <w:rFonts w:ascii="Times New Roman" w:hAnsi="Times New Roman" w:eastAsia="Times New Roman" w:cs="Times New Roman"/>
          <w:kern w:val="0"/>
          <w:sz w:val="24"/>
          <w:szCs w:val="24"/>
        </w:rPr>
        <w:br w:type="textWrapping"/>
      </w:r>
      <m:oMath>
        <m:r>
          <m:rPr/>
          <m:t>(2)</m:t>
        </m:r>
      </m:oMath>
      <w:r>
        <w:rPr>
          <w:rFonts w:ascii="宋体" w:hAnsi="宋体" w:eastAsia="宋体" w:cs="宋体"/>
          <w:kern w:val="0"/>
          <w:szCs w:val="21"/>
        </w:rPr>
        <w:t>在图</w:t>
      </w:r>
      <m:oMath>
        <m:r>
          <m:rPr/>
          <m:t>(3)</m:t>
        </m:r>
      </m:oMath>
      <w:r>
        <w:rPr>
          <w:rFonts w:ascii="宋体" w:hAnsi="宋体" w:eastAsia="宋体" w:cs="宋体"/>
          <w:kern w:val="0"/>
          <w:szCs w:val="21"/>
        </w:rPr>
        <w:t>中求作</w:t>
      </w:r>
      <m:oMath>
        <m:groupChr>
          <m:groupChrPr>
            <m:chr m:val="⃗"/>
            <m:pos m:val="top"/>
            <m:vertJc m:val="bot"/>
            <m:ctrlPr>
              <w:rPr>
                <w:rFonts w:hAnsi="Cambria Math"/>
              </w:rPr>
            </m:ctrlPr>
          </m:groupChrPr>
          <m:e>
            <m:r>
              <m:rPr/>
              <m:t>y</m:t>
            </m:r>
            <m:ctrlPr>
              <w:rPr>
                <w:rFonts w:hAnsi="Cambria Math"/>
              </w:rPr>
            </m:ctrlPr>
          </m:e>
        </m:groupChr>
      </m:oMath>
      <w:r>
        <w:rPr>
          <w:rFonts w:ascii="宋体" w:hAnsi="宋体" w:eastAsia="宋体" w:cs="宋体"/>
          <w:kern w:val="0"/>
          <w:szCs w:val="21"/>
        </w:rPr>
        <w:t>，使得</w:t>
      </w:r>
      <m:oMath>
        <m:groupChr>
          <m:groupChrPr>
            <m:chr m:val="⃗"/>
            <m:pos m:val="top"/>
            <m:vertJc m:val="bot"/>
            <m:ctrlPr>
              <w:rPr>
                <w:rFonts w:hAnsi="Cambria Math"/>
              </w:rPr>
            </m:ctrlPr>
          </m:groupChrPr>
          <m:e>
            <m:r>
              <m:rPr/>
              <m:t>y</m:t>
            </m:r>
            <m:ctrlPr>
              <w:rPr>
                <w:rFonts w:hAnsi="Cambria Math"/>
              </w:rPr>
            </m:ctrlPr>
          </m:e>
        </m:groupChr>
        <m:r>
          <m:rPr/>
          <m:t>=</m:t>
        </m:r>
        <m:groupChr>
          <m:groupChrPr>
            <m:chr m:val="⃗"/>
            <m:pos m:val="top"/>
            <m:vertJc m:val="bot"/>
            <m:ctrlPr>
              <w:rPr>
                <w:rFonts w:hAnsi="Cambria Math"/>
              </w:rPr>
            </m:ctrlPr>
          </m:groupChrPr>
          <m:e>
            <m:r>
              <m:rPr/>
              <m:t>a</m:t>
            </m:r>
            <m:ctrlPr>
              <w:rPr>
                <w:rFonts w:hAnsi="Cambria Math"/>
              </w:rPr>
            </m:ctrlPr>
          </m:e>
        </m:groupChr>
        <m:r>
          <m:rPr/>
          <m:t>−</m:t>
        </m:r>
        <m:groupChr>
          <m:groupChrPr>
            <m:chr m:val="⃗"/>
            <m:pos m:val="top"/>
            <m:vertJc m:val="bot"/>
            <m:ctrlPr>
              <w:rPr>
                <w:rFonts w:hAnsi="Cambria Math"/>
              </w:rPr>
            </m:ctrlPr>
          </m:groupChrPr>
          <m:e>
            <m:r>
              <m:rPr/>
              <m:t>b</m:t>
            </m:r>
            <m:ctrlPr>
              <w:rPr>
                <w:rFonts w:hAnsi="Cambria Math"/>
              </w:rPr>
            </m:ctrlPr>
          </m:e>
        </m:groupChr>
        <m:r>
          <m:rPr/>
          <m:t>−</m:t>
        </m:r>
        <m:groupChr>
          <m:groupChrPr>
            <m:chr m:val="⃗"/>
            <m:pos m:val="top"/>
            <m:vertJc m:val="bot"/>
            <m:ctrlPr>
              <w:rPr>
                <w:rFonts w:hAnsi="Cambria Math"/>
              </w:rPr>
            </m:ctrlPr>
          </m:groupChrPr>
          <m:e>
            <m:r>
              <m:rPr/>
              <m:t>c</m:t>
            </m:r>
            <m:ctrlPr>
              <w:rPr>
                <w:rFonts w:hAnsi="Cambria Math"/>
              </w:rPr>
            </m:ctrlPr>
          </m:e>
        </m:groupChr>
        <m:r>
          <m:rPr/>
          <m:t>.(</m:t>
        </m:r>
      </m:oMath>
      <w:r>
        <w:rPr>
          <w:rFonts w:ascii="宋体" w:hAnsi="宋体" w:eastAsia="宋体" w:cs="宋体"/>
          <w:kern w:val="0"/>
          <w:szCs w:val="21"/>
        </w:rPr>
        <w:t>写出结果，不要求写作法</w:t>
      </w:r>
      <w:r>
        <w:rPr>
          <w:rFonts w:ascii="宋体" w:hAnsi="宋体" w:eastAsia="宋体" w:cs="宋体"/>
          <w:kern w:val="0"/>
          <w:szCs w:val="21"/>
        </w:rPr>
        <w:br w:type="textWrapping"/>
      </w:r>
      <w:r>
        <w:rPr>
          <w:rFonts w:ascii="Times New Roman" w:hAnsi="Times New Roman" w:eastAsia="Times New Roman" w:cs="Times New Roman"/>
          <w:kern w:val="0"/>
          <w:sz w:val="24"/>
          <w:szCs w:val="24"/>
        </w:rPr>
        <w:drawing>
          <wp:inline distT="0" distB="0" distL="0" distR="0">
            <wp:extent cx="3590925" cy="1323975"/>
            <wp:effectExtent l="0" t="0" r="0" b="0"/>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cstate="print"/>
                    <a:stretch>
                      <a:fillRect/>
                    </a:stretch>
                  </pic:blipFill>
                  <pic:spPr>
                    <a:xfrm>
                      <a:off x="0" y="0"/>
                      <a:ext cx="3590925" cy="1323975"/>
                    </a:xfrm>
                    <a:prstGeom prst="rect">
                      <a:avLst/>
                    </a:prstGeom>
                  </pic:spPr>
                </pic:pic>
              </a:graphicData>
            </a:graphic>
          </wp:inline>
        </w:drawing>
      </w:r>
      <w:bookmarkEnd w:id="21"/>
      <w:r>
        <w:br w:type="textWrapping"/>
      </w:r>
      <w:r>
        <w:br w:type="textWrapping"/>
      </w:r>
      <w:r>
        <w:br w:type="textWrapping"/>
      </w:r>
      <w:r>
        <w:br w:type="textWrapping"/>
      </w:r>
      <w:r>
        <w:br w:type="textWrapping"/>
      </w:r>
      <w:r>
        <w:br w:type="textWrapping"/>
      </w:r>
      <w:r>
        <w:br w:type="textWrapping"/>
      </w:r>
      <w:r>
        <w:rPr>
          <w:rFonts w:ascii="Times New Roman" w:hAnsi="Times New Roman" w:eastAsia="Times New Roman" w:cs="Times New Roman"/>
          <w:kern w:val="0"/>
          <w:szCs w:val="21"/>
        </w:rPr>
        <w:t>23</w:t>
      </w:r>
      <w:r>
        <w:rPr>
          <w:rFonts w:ascii="宋体" w:hAnsi="宋体" w:eastAsia="宋体" w:cs="宋体"/>
          <w:kern w:val="0"/>
          <w:szCs w:val="21"/>
        </w:rPr>
        <w:t>.</w:t>
      </w:r>
      <m:oMath>
        <w:bookmarkStart w:id="22" w:name="9acf37c1-026c-442f-ba32-9486ecf68e36"/>
        <m:r>
          <m:rPr/>
          <m:t>(</m:t>
        </m:r>
      </m:oMath>
      <w:r>
        <w:rPr>
          <w:rFonts w:ascii="宋体" w:hAnsi="宋体" w:eastAsia="宋体" w:cs="宋体"/>
          <w:kern w:val="0"/>
          <w:szCs w:val="21"/>
        </w:rPr>
        <w:t>本小题</w:t>
      </w:r>
      <m:oMath>
        <m:r>
          <m:rPr/>
          <m:t>6</m:t>
        </m:r>
      </m:oMath>
      <w:r>
        <w:rPr>
          <w:rFonts w:ascii="宋体" w:hAnsi="宋体" w:eastAsia="宋体" w:cs="宋体"/>
          <w:kern w:val="0"/>
          <w:szCs w:val="21"/>
        </w:rPr>
        <w:t>分</w:t>
      </w:r>
      <m:oMath>
        <m:r>
          <m:rPr/>
          <m:t>)</m:t>
        </m:r>
      </m:oMath>
    </w:p>
    <w:p w14:paraId="5C1259D2">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已知在</w:t>
      </w:r>
      <m:oMath>
        <m:r>
          <m:rPr/>
          <m:t>▱ABCD</m:t>
        </m:r>
      </m:oMath>
      <w:r>
        <w:rPr>
          <w:rFonts w:ascii="宋体" w:hAnsi="宋体" w:eastAsia="宋体" w:cs="宋体"/>
          <w:kern w:val="0"/>
          <w:szCs w:val="21"/>
        </w:rPr>
        <w:t>中，</w:t>
      </w:r>
      <m:oMath>
        <m:r>
          <m:rPr/>
          <m:t>E</m:t>
        </m:r>
      </m:oMath>
      <w:r>
        <w:rPr>
          <w:rFonts w:ascii="宋体" w:hAnsi="宋体" w:eastAsia="宋体" w:cs="宋体"/>
          <w:kern w:val="0"/>
          <w:szCs w:val="21"/>
        </w:rPr>
        <w:t>、</w:t>
      </w:r>
      <m:oMath>
        <m:r>
          <m:rPr/>
          <m:t>F</m:t>
        </m:r>
      </m:oMath>
      <w:r>
        <w:rPr>
          <w:rFonts w:ascii="宋体" w:hAnsi="宋体" w:eastAsia="宋体" w:cs="宋体"/>
          <w:kern w:val="0"/>
          <w:szCs w:val="21"/>
        </w:rPr>
        <w:t>是对角线</w:t>
      </w:r>
      <m:oMath>
        <m:r>
          <m:rPr/>
          <m:t>BD</m:t>
        </m:r>
      </m:oMath>
      <w:r>
        <w:rPr>
          <w:rFonts w:ascii="宋体" w:hAnsi="宋体" w:eastAsia="宋体" w:cs="宋体"/>
          <w:kern w:val="0"/>
          <w:szCs w:val="21"/>
        </w:rPr>
        <w:t>上的两点，</w:t>
      </w:r>
      <m:oMath>
        <m:r>
          <m:rPr/>
          <m:t>BE=DF</m:t>
        </m:r>
      </m:oMath>
      <w:r>
        <w:rPr>
          <w:rFonts w:ascii="宋体" w:hAnsi="宋体" w:eastAsia="宋体" w:cs="宋体"/>
          <w:kern w:val="0"/>
          <w:szCs w:val="21"/>
        </w:rPr>
        <w:t>，点</w:t>
      </w:r>
      <m:oMath>
        <m:r>
          <m:rPr/>
          <m:t>G</m:t>
        </m:r>
      </m:oMath>
      <w:r>
        <w:rPr>
          <w:rFonts w:ascii="宋体" w:hAnsi="宋体" w:eastAsia="宋体" w:cs="宋体"/>
          <w:kern w:val="0"/>
          <w:szCs w:val="21"/>
        </w:rPr>
        <w:t>、</w:t>
      </w:r>
      <m:oMath>
        <m:r>
          <m:rPr/>
          <m:t>H</m:t>
        </m:r>
      </m:oMath>
      <w:r>
        <w:rPr>
          <w:rFonts w:ascii="宋体" w:hAnsi="宋体" w:eastAsia="宋体" w:cs="宋体"/>
          <w:kern w:val="0"/>
          <w:szCs w:val="21"/>
        </w:rPr>
        <w:t>分别在</w:t>
      </w:r>
      <m:oMath>
        <m:r>
          <m:rPr/>
          <m:t>BA</m:t>
        </m:r>
      </m:oMath>
      <w:r>
        <w:rPr>
          <w:rFonts w:ascii="宋体" w:hAnsi="宋体" w:eastAsia="宋体" w:cs="宋体"/>
          <w:kern w:val="0"/>
          <w:szCs w:val="21"/>
        </w:rPr>
        <w:t>和</w:t>
      </w:r>
      <m:oMath>
        <m:r>
          <m:rPr/>
          <m:t>DC</m:t>
        </m:r>
      </m:oMath>
      <w:r>
        <w:rPr>
          <w:rFonts w:ascii="宋体" w:hAnsi="宋体" w:eastAsia="宋体" w:cs="宋体"/>
          <w:kern w:val="0"/>
          <w:szCs w:val="21"/>
        </w:rPr>
        <w:t>的延长线上，且</w:t>
      </w:r>
      <m:oMath>
        <m:r>
          <m:rPr/>
          <m:t>AG=CH</m:t>
        </m:r>
      </m:oMath>
      <w:r>
        <w:rPr>
          <w:rFonts w:ascii="宋体" w:hAnsi="宋体" w:eastAsia="宋体" w:cs="宋体"/>
          <w:kern w:val="0"/>
          <w:szCs w:val="21"/>
        </w:rPr>
        <w:t>，连接</w:t>
      </w:r>
      <m:oMath>
        <m:r>
          <m:rPr/>
          <m:t>GE、EH、HF、FG.</m:t>
        </m:r>
      </m:oMath>
      <w:r>
        <w:rPr>
          <w:rFonts w:ascii="宋体" w:hAnsi="宋体" w:eastAsia="宋体" w:cs="宋体"/>
          <w:kern w:val="0"/>
          <w:szCs w:val="21"/>
        </w:rPr>
        <w:t>求证：四边形</w:t>
      </w:r>
      <m:oMath>
        <m:r>
          <m:rPr/>
          <m:t>GEHF</m:t>
        </m:r>
      </m:oMath>
      <w:r>
        <w:rPr>
          <w:rFonts w:ascii="宋体" w:hAnsi="宋体" w:eastAsia="宋体" w:cs="宋体"/>
          <w:kern w:val="0"/>
          <w:szCs w:val="21"/>
        </w:rPr>
        <w:t>是平行四边形．</w:t>
      </w:r>
    </w:p>
    <w:p w14:paraId="3947283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2000250" cy="1466850"/>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cstate="print"/>
                    <a:stretch>
                      <a:fillRect/>
                    </a:stretch>
                  </pic:blipFill>
                  <pic:spPr>
                    <a:xfrm>
                      <a:off x="0" y="0"/>
                      <a:ext cx="2000250" cy="1466850"/>
                    </a:xfrm>
                    <a:prstGeom prst="rect">
                      <a:avLst/>
                    </a:prstGeom>
                  </pic:spPr>
                </pic:pic>
              </a:graphicData>
            </a:graphic>
          </wp:inline>
        </w:drawing>
      </w:r>
      <w:bookmarkEnd w:id="22"/>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61D5F203">
      <w:pPr>
        <w:spacing w:line="360" w:lineRule="auto"/>
        <w:rPr>
          <w:rFonts w:hint="eastAsia" w:ascii="Times New Roman" w:hAnsi="Times New Roman" w:cs="Times New Roman" w:eastAsiaTheme="minorEastAsia"/>
          <w:kern w:val="0"/>
          <w:szCs w:val="21"/>
        </w:rPr>
      </w:pPr>
    </w:p>
    <w:p w14:paraId="1B9C8995">
      <w:pPr>
        <w:spacing w:line="360" w:lineRule="auto"/>
        <w:rPr>
          <w:rFonts w:hint="eastAsia" w:ascii="Times New Roman" w:hAnsi="Times New Roman" w:cs="Times New Roman" w:eastAsiaTheme="minorEastAsia"/>
          <w:kern w:val="0"/>
          <w:szCs w:val="21"/>
        </w:rPr>
      </w:pPr>
    </w:p>
    <w:p w14:paraId="04A9DB20">
      <w:pPr>
        <w:spacing w:line="360" w:lineRule="auto"/>
        <w:rPr>
          <w:rFonts w:hint="eastAsia" w:ascii="Times New Roman" w:hAnsi="Times New Roman" w:cs="Times New Roman" w:eastAsiaTheme="minorEastAsia"/>
          <w:kern w:val="0"/>
          <w:szCs w:val="21"/>
        </w:rPr>
      </w:pPr>
    </w:p>
    <w:p w14:paraId="348467F0">
      <w:pPr>
        <w:spacing w:line="360" w:lineRule="auto"/>
        <w:rPr>
          <w:rFonts w:hint="eastAsia" w:ascii="Times New Roman" w:hAnsi="Times New Roman" w:cs="Times New Roman" w:eastAsiaTheme="minorEastAsia"/>
          <w:kern w:val="0"/>
          <w:szCs w:val="21"/>
        </w:rPr>
      </w:pPr>
    </w:p>
    <w:p w14:paraId="35F5F6E4">
      <w:pPr>
        <w:spacing w:line="360" w:lineRule="auto"/>
        <w:rPr>
          <w:rFonts w:hint="eastAsia" w:ascii="Times New Roman" w:hAnsi="Times New Roman" w:cs="Times New Roman" w:eastAsiaTheme="minorEastAsia"/>
          <w:kern w:val="0"/>
          <w:szCs w:val="21"/>
        </w:rPr>
      </w:pPr>
    </w:p>
    <w:p w14:paraId="0C21766F">
      <w:pPr>
        <w:spacing w:line="360" w:lineRule="auto"/>
        <w:rPr>
          <w:rFonts w:hint="eastAsia" w:ascii="Times New Roman" w:hAnsi="Times New Roman" w:cs="Times New Roman" w:eastAsiaTheme="minorEastAsia"/>
          <w:kern w:val="0"/>
          <w:szCs w:val="21"/>
        </w:rPr>
      </w:pPr>
    </w:p>
    <w:p w14:paraId="1D585C19">
      <w:pPr>
        <w:spacing w:line="360" w:lineRule="auto"/>
        <w:rPr>
          <w:rFonts w:hint="eastAsia" w:ascii="Times New Roman" w:hAnsi="Times New Roman" w:cs="Times New Roman" w:eastAsiaTheme="minorEastAsia"/>
          <w:kern w:val="0"/>
          <w:szCs w:val="21"/>
        </w:rPr>
      </w:pPr>
    </w:p>
    <w:p w14:paraId="5AD1285B">
      <w:pPr>
        <w:spacing w:line="360" w:lineRule="auto"/>
        <w:rPr>
          <w:rFonts w:hint="eastAsia" w:ascii="Times New Roman" w:hAnsi="Times New Roman" w:cs="Times New Roman" w:eastAsiaTheme="minorEastAsia"/>
          <w:kern w:val="0"/>
          <w:szCs w:val="21"/>
        </w:rPr>
      </w:pPr>
    </w:p>
    <w:p w14:paraId="08B207AD">
      <w:pPr>
        <w:spacing w:line="360" w:lineRule="auto"/>
        <w:rPr>
          <w:rFonts w:hint="eastAsia" w:ascii="Times New Roman" w:hAnsi="Times New Roman" w:cs="Times New Roman" w:eastAsiaTheme="minorEastAsia"/>
          <w:kern w:val="0"/>
          <w:szCs w:val="21"/>
        </w:rPr>
      </w:pPr>
    </w:p>
    <w:p w14:paraId="704E8BB7">
      <w:pPr>
        <w:spacing w:line="360" w:lineRule="auto"/>
        <w:rPr>
          <w:rFonts w:hint="eastAsia" w:ascii="Times New Roman" w:hAnsi="Times New Roman" w:cs="Times New Roman" w:eastAsiaTheme="minorEastAsia"/>
          <w:kern w:val="0"/>
          <w:szCs w:val="21"/>
        </w:rPr>
      </w:pPr>
    </w:p>
    <w:p w14:paraId="6AB51E8A">
      <w:pPr>
        <w:spacing w:line="360" w:lineRule="auto"/>
        <w:rPr>
          <w:rFonts w:hint="eastAsia" w:ascii="Times New Roman" w:hAnsi="Times New Roman" w:cs="Times New Roman" w:eastAsiaTheme="minorEastAsia"/>
          <w:kern w:val="0"/>
          <w:szCs w:val="21"/>
        </w:rPr>
      </w:pPr>
    </w:p>
    <w:p w14:paraId="3AE15C5D">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24</w:t>
      </w:r>
      <w:r>
        <w:rPr>
          <w:rFonts w:ascii="宋体" w:hAnsi="宋体" w:eastAsia="宋体" w:cs="宋体"/>
          <w:kern w:val="0"/>
          <w:szCs w:val="21"/>
        </w:rPr>
        <w:t>.</w:t>
      </w:r>
      <m:oMath>
        <w:bookmarkStart w:id="23" w:name="734ac0ad-280c-4c58-ad9e-abf615059440"/>
        <m:r>
          <m:rPr/>
          <m:t>(</m:t>
        </m:r>
      </m:oMath>
      <w:r>
        <w:rPr>
          <w:rFonts w:ascii="宋体" w:hAnsi="宋体" w:eastAsia="宋体" w:cs="宋体"/>
          <w:kern w:val="0"/>
          <w:szCs w:val="21"/>
        </w:rPr>
        <w:t>本小题</w:t>
      </w:r>
      <m:oMath>
        <m:r>
          <m:rPr/>
          <m:t>6</m:t>
        </m:r>
      </m:oMath>
      <w:r>
        <w:rPr>
          <w:rFonts w:ascii="宋体" w:hAnsi="宋体" w:eastAsia="宋体" w:cs="宋体"/>
          <w:kern w:val="0"/>
          <w:szCs w:val="21"/>
        </w:rPr>
        <w:t>分</w:t>
      </w:r>
      <m:oMath>
        <m:r>
          <m:rPr/>
          <m:t>)</m:t>
        </m:r>
      </m:oMath>
      <w:r>
        <w:rPr>
          <w:rFonts w:ascii="Times New Roman" w:hAnsi="Times New Roman" w:eastAsia="Times New Roman" w:cs="Times New Roman"/>
          <w:kern w:val="0"/>
          <w:sz w:val="24"/>
          <w:szCs w:val="24"/>
        </w:rPr>
        <w:br w:type="textWrapping"/>
      </w:r>
      <w:r>
        <w:rPr>
          <w:rFonts w:ascii="宋体" w:hAnsi="宋体" w:eastAsia="宋体" w:cs="宋体"/>
          <w:kern w:val="0"/>
          <w:szCs w:val="21"/>
        </w:rPr>
        <w:t>今年新型“和谐号”高速列车正式投入沪宁线运行，已知上海到南京全程约</w:t>
      </w:r>
      <m:oMath>
        <m:r>
          <m:rPr/>
          <m:t>300</m:t>
        </m:r>
      </m:oMath>
      <w:r>
        <w:rPr>
          <w:rFonts w:ascii="宋体" w:hAnsi="宋体" w:eastAsia="宋体" w:cs="宋体"/>
          <w:kern w:val="0"/>
          <w:szCs w:val="21"/>
        </w:rPr>
        <w:t>公里，如果新型“和谐号”高速列车行驶的平均速度比原来的“和谐号”动车行驶的平均速度每分钟快</w:t>
      </w:r>
      <m:oMath>
        <m:r>
          <m:rPr/>
          <m:t>2</m:t>
        </m:r>
      </m:oMath>
      <w:r>
        <w:rPr>
          <w:rFonts w:ascii="宋体" w:hAnsi="宋体" w:eastAsia="宋体" w:cs="宋体"/>
          <w:kern w:val="0"/>
          <w:szCs w:val="21"/>
        </w:rPr>
        <w:t>公里，那么从上海到南京比原来“和谐号”动车少用</w:t>
      </w:r>
      <m:oMath>
        <m:r>
          <m:rPr/>
          <m:t>40</m:t>
        </m:r>
      </m:oMath>
      <w:r>
        <w:rPr>
          <w:rFonts w:ascii="宋体" w:hAnsi="宋体" w:eastAsia="宋体" w:cs="宋体"/>
          <w:kern w:val="0"/>
          <w:szCs w:val="21"/>
        </w:rPr>
        <w:t>分钟，问新型“和谐号”高速列车从上海到达南京大约需要多少分钟？</w:t>
      </w:r>
      <w:bookmarkEnd w:id="23"/>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5190B58A">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25</w:t>
      </w:r>
      <w:r>
        <w:rPr>
          <w:rFonts w:ascii="宋体" w:hAnsi="宋体" w:eastAsia="宋体" w:cs="宋体"/>
          <w:kern w:val="0"/>
          <w:szCs w:val="21"/>
        </w:rPr>
        <w:t>.</w:t>
      </w:r>
      <m:oMath>
        <w:bookmarkStart w:id="24" w:name="becd0472-1660-40df-84d0-aa2c20c160b9"/>
        <m:r>
          <m:rPr/>
          <m:t>(</m:t>
        </m:r>
      </m:oMath>
      <w:r>
        <w:rPr>
          <w:rFonts w:ascii="宋体" w:hAnsi="宋体" w:eastAsia="宋体" w:cs="宋体"/>
          <w:kern w:val="0"/>
          <w:szCs w:val="21"/>
        </w:rPr>
        <w:t>本小题</w:t>
      </w:r>
      <m:oMath>
        <m:r>
          <m:rPr/>
          <m:t>8</m:t>
        </m:r>
      </m:oMath>
      <w:r>
        <w:rPr>
          <w:rFonts w:ascii="宋体" w:hAnsi="宋体" w:eastAsia="宋体" w:cs="宋体"/>
          <w:kern w:val="0"/>
          <w:szCs w:val="21"/>
        </w:rPr>
        <w:t>分</w:t>
      </w:r>
      <m:oMath>
        <m:r>
          <m:rPr/>
          <m:t>)</m:t>
        </m:r>
      </m:oMath>
    </w:p>
    <w:p w14:paraId="27683756">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如图，直线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的表达式为</w:t>
      </w:r>
      <m:oMath>
        <m:r>
          <m:rPr/>
          <m:t>y=−3x+3</m:t>
        </m:r>
      </m:oMath>
      <w:r>
        <w:rPr>
          <w:rFonts w:ascii="宋体" w:hAnsi="宋体" w:eastAsia="宋体" w:cs="宋体"/>
          <w:kern w:val="0"/>
          <w:szCs w:val="21"/>
        </w:rPr>
        <w:t>，且</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与</w:t>
      </w:r>
      <m:oMath>
        <m:r>
          <m:rPr/>
          <m:t>x</m:t>
        </m:r>
      </m:oMath>
      <w:r>
        <w:rPr>
          <w:rFonts w:ascii="宋体" w:hAnsi="宋体" w:eastAsia="宋体" w:cs="宋体"/>
          <w:kern w:val="0"/>
          <w:szCs w:val="21"/>
        </w:rPr>
        <w:t>轴交于点</w:t>
      </w:r>
      <m:oMath>
        <m:r>
          <m:rPr/>
          <m:t>D</m:t>
        </m:r>
      </m:oMath>
      <w:r>
        <w:rPr>
          <w:rFonts w:ascii="宋体" w:hAnsi="宋体" w:eastAsia="宋体" w:cs="宋体"/>
          <w:kern w:val="0"/>
          <w:szCs w:val="21"/>
        </w:rPr>
        <w:t>，直线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经过点</w:t>
      </w:r>
      <m:oMath>
        <m:r>
          <m:rPr/>
          <m:t>A</m:t>
        </m:r>
      </m:oMath>
      <w:r>
        <w:rPr>
          <w:rFonts w:ascii="宋体" w:hAnsi="宋体" w:eastAsia="宋体" w:cs="宋体"/>
          <w:kern w:val="0"/>
          <w:szCs w:val="21"/>
        </w:rPr>
        <w:t>、</w:t>
      </w:r>
      <m:oMath>
        <m:r>
          <m:rPr/>
          <m:t>B</m:t>
        </m:r>
      </m:oMath>
      <w:r>
        <w:rPr>
          <w:rFonts w:ascii="宋体" w:hAnsi="宋体" w:eastAsia="宋体" w:cs="宋体"/>
          <w:kern w:val="0"/>
          <w:szCs w:val="21"/>
        </w:rPr>
        <w:t>，直线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hAnsi="宋体" w:eastAsia="宋体" w:cs="宋体"/>
          <w:kern w:val="0"/>
          <w:szCs w:val="21"/>
        </w:rPr>
        <w:t>、</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交于点</w:t>
      </w:r>
      <m:oMath>
        <m:r>
          <m:rPr/>
          <m:t>C</m:t>
        </m:r>
      </m:oMath>
      <w:r>
        <w:rPr>
          <w:rFonts w:ascii="宋体" w:hAnsi="宋体" w:eastAsia="宋体" w:cs="宋体"/>
          <w:kern w:val="0"/>
          <w:szCs w:val="21"/>
        </w:rPr>
        <w:t>．</w:t>
      </w:r>
    </w:p>
    <w:p w14:paraId="0AE46148">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inline distT="0" distB="0" distL="0" distR="0">
            <wp:extent cx="1714500" cy="1819275"/>
            <wp:effectExtent l="0" t="0" r="0"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cstate="print"/>
                    <a:stretch>
                      <a:fillRect/>
                    </a:stretch>
                  </pic:blipFill>
                  <pic:spPr>
                    <a:xfrm>
                      <a:off x="0" y="0"/>
                      <a:ext cx="1714500" cy="1819275"/>
                    </a:xfrm>
                    <a:prstGeom prst="rect">
                      <a:avLst/>
                    </a:prstGeom>
                  </pic:spPr>
                </pic:pic>
              </a:graphicData>
            </a:graphic>
          </wp:inline>
        </w:drawing>
      </w:r>
    </w:p>
    <w:p w14:paraId="0DB71E7C">
      <w:pPr>
        <w:spacing w:line="360" w:lineRule="auto"/>
        <w:rPr>
          <w:rFonts w:ascii="Times New Roman" w:hAnsi="Times New Roman" w:eastAsia="Times New Roman" w:cs="Times New Roman"/>
          <w:kern w:val="0"/>
          <w:sz w:val="24"/>
          <w:szCs w:val="24"/>
        </w:rPr>
      </w:pPr>
      <m:oMath>
        <m:r>
          <m:rPr/>
          <m:t>(1)</m:t>
        </m:r>
      </m:oMath>
      <w:r>
        <w:rPr>
          <w:rFonts w:ascii="宋体" w:hAnsi="宋体" w:eastAsia="宋体" w:cs="宋体"/>
          <w:kern w:val="0"/>
          <w:szCs w:val="21"/>
        </w:rPr>
        <w:t>求点</w:t>
      </w:r>
      <m:oMath>
        <m:r>
          <m:rPr/>
          <m:t>D</m:t>
        </m:r>
      </m:oMath>
      <w:r>
        <w:rPr>
          <w:rFonts w:ascii="宋体" w:hAnsi="宋体" w:eastAsia="宋体" w:cs="宋体"/>
          <w:kern w:val="0"/>
          <w:szCs w:val="21"/>
        </w:rPr>
        <w:t>的坐标．</w:t>
      </w:r>
    </w:p>
    <w:p w14:paraId="7938755E">
      <w:pPr>
        <w:spacing w:line="360" w:lineRule="auto"/>
        <w:rPr>
          <w:rFonts w:ascii="Times New Roman" w:hAnsi="Times New Roman" w:eastAsia="Times New Roman" w:cs="Times New Roman"/>
          <w:kern w:val="0"/>
          <w:sz w:val="24"/>
          <w:szCs w:val="24"/>
        </w:rPr>
      </w:pPr>
      <m:oMath>
        <m:r>
          <m:rPr/>
          <m:t>(2)</m:t>
        </m:r>
      </m:oMath>
      <w:r>
        <w:rPr>
          <w:rFonts w:ascii="宋体" w:hAnsi="宋体" w:eastAsia="宋体" w:cs="宋体"/>
          <w:kern w:val="0"/>
          <w:szCs w:val="21"/>
        </w:rPr>
        <w:t>求直线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的表达式．</w:t>
      </w:r>
    </w:p>
    <w:p w14:paraId="085DC222">
      <w:pPr>
        <w:spacing w:line="360" w:lineRule="auto"/>
        <w:rPr>
          <w:rFonts w:ascii="Times New Roman" w:hAnsi="Times New Roman" w:eastAsia="Times New Roman" w:cs="Times New Roman"/>
          <w:kern w:val="0"/>
          <w:sz w:val="24"/>
          <w:szCs w:val="24"/>
        </w:rPr>
      </w:pPr>
      <m:oMath>
        <m:r>
          <m:rPr/>
          <m:t>(3)</m:t>
        </m:r>
      </m:oMath>
      <w:r>
        <w:rPr>
          <w:rFonts w:ascii="宋体" w:hAnsi="宋体" w:eastAsia="宋体" w:cs="宋体"/>
          <w:kern w:val="0"/>
          <w:szCs w:val="21"/>
        </w:rPr>
        <w:t>求</w:t>
      </w:r>
      <m:oMath>
        <m:r>
          <m:rPr/>
          <m:t>△ADC</m:t>
        </m:r>
      </m:oMath>
      <w:r>
        <w:rPr>
          <w:rFonts w:ascii="宋体" w:hAnsi="宋体" w:eastAsia="宋体" w:cs="宋体"/>
          <w:kern w:val="0"/>
          <w:szCs w:val="21"/>
        </w:rPr>
        <w:t>的面积．</w:t>
      </w:r>
    </w:p>
    <w:p w14:paraId="7AD7D292">
      <w:pPr>
        <w:spacing w:line="360" w:lineRule="auto"/>
        <w:rPr>
          <w:rFonts w:ascii="Times New Roman" w:hAnsi="Times New Roman" w:eastAsia="Times New Roman" w:cs="Times New Roman"/>
          <w:kern w:val="0"/>
          <w:sz w:val="24"/>
          <w:szCs w:val="24"/>
        </w:rPr>
      </w:pPr>
      <m:oMath>
        <m:r>
          <m:rPr/>
          <m:t>(4)</m:t>
        </m:r>
      </m:oMath>
      <w:r>
        <w:rPr>
          <w:rFonts w:ascii="宋体" w:hAnsi="宋体" w:eastAsia="宋体" w:cs="宋体"/>
          <w:kern w:val="0"/>
          <w:szCs w:val="21"/>
        </w:rPr>
        <w:t>在直线</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hAnsi="宋体" w:eastAsia="宋体" w:cs="宋体"/>
          <w:kern w:val="0"/>
          <w:szCs w:val="21"/>
        </w:rPr>
        <w:t>上存在异于点</w:t>
      </w:r>
      <m:oMath>
        <m:r>
          <m:rPr/>
          <m:t>C</m:t>
        </m:r>
      </m:oMath>
      <w:r>
        <w:rPr>
          <w:rFonts w:ascii="宋体" w:hAnsi="宋体" w:eastAsia="宋体" w:cs="宋体"/>
          <w:kern w:val="0"/>
          <w:szCs w:val="21"/>
        </w:rPr>
        <w:t>的另一点</w:t>
      </w:r>
      <m:oMath>
        <m:r>
          <m:rPr/>
          <m:t>P</m:t>
        </m:r>
      </m:oMath>
      <w:r>
        <w:rPr>
          <w:rFonts w:ascii="宋体" w:hAnsi="宋体" w:eastAsia="宋体" w:cs="宋体"/>
          <w:kern w:val="0"/>
          <w:szCs w:val="21"/>
        </w:rPr>
        <w:t>，使得</w:t>
      </w:r>
      <m:oMath>
        <m:r>
          <m:rPr/>
          <m:t>△ADP</m:t>
        </m:r>
      </m:oMath>
      <w:r>
        <w:rPr>
          <w:rFonts w:ascii="宋体" w:hAnsi="宋体" w:eastAsia="宋体" w:cs="宋体"/>
          <w:kern w:val="0"/>
          <w:szCs w:val="21"/>
        </w:rPr>
        <w:t>与</w:t>
      </w:r>
      <m:oMath>
        <m:r>
          <m:rPr/>
          <m:t>△ADC</m:t>
        </m:r>
      </m:oMath>
      <w:r>
        <w:rPr>
          <w:rFonts w:ascii="宋体" w:hAnsi="宋体" w:eastAsia="宋体" w:cs="宋体"/>
          <w:kern w:val="0"/>
          <w:szCs w:val="21"/>
        </w:rPr>
        <w:t>的面积相等，请直接写出点</w:t>
      </w:r>
      <m:oMath>
        <m:r>
          <m:rPr/>
          <m:t>P</m:t>
        </m:r>
      </m:oMath>
      <w:r>
        <w:rPr>
          <w:rFonts w:ascii="宋体" w:hAnsi="宋体" w:eastAsia="宋体" w:cs="宋体"/>
          <w:kern w:val="0"/>
          <w:szCs w:val="21"/>
        </w:rPr>
        <w:t>的坐标．</w:t>
      </w:r>
      <w:bookmarkEnd w:id="24"/>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73B72BA3">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26</w:t>
      </w:r>
      <w:r>
        <w:rPr>
          <w:rFonts w:ascii="宋体" w:hAnsi="宋体" w:eastAsia="宋体" w:cs="宋体"/>
          <w:kern w:val="0"/>
          <w:szCs w:val="21"/>
        </w:rPr>
        <w:t>.</w:t>
      </w:r>
      <m:oMath>
        <w:bookmarkStart w:id="25" w:name="48f4b25b-c9b1-48f4-9834-a1c4d82f0534"/>
        <m:r>
          <m:rPr/>
          <m:t>(</m:t>
        </m:r>
      </m:oMath>
      <w:r>
        <w:rPr>
          <w:rFonts w:ascii="宋体" w:hAnsi="宋体" w:eastAsia="宋体" w:cs="宋体"/>
          <w:kern w:val="0"/>
          <w:szCs w:val="21"/>
        </w:rPr>
        <w:t>本小题</w:t>
      </w:r>
      <m:oMath>
        <m:r>
          <m:rPr/>
          <m:t>8</m:t>
        </m:r>
      </m:oMath>
      <w:r>
        <w:rPr>
          <w:rFonts w:ascii="宋体" w:hAnsi="宋体" w:eastAsia="宋体" w:cs="宋体"/>
          <w:kern w:val="0"/>
          <w:szCs w:val="21"/>
        </w:rPr>
        <w:t>分</w:t>
      </w:r>
      <m:oMath>
        <m:r>
          <m:rPr/>
          <m:t>)</m:t>
        </m:r>
      </m:oMath>
    </w:p>
    <w:p w14:paraId="18993650">
      <w:pPr>
        <w:spacing w:line="360" w:lineRule="auto"/>
        <w:rPr>
          <w:rFonts w:ascii="Times New Roman" w:hAnsi="Times New Roman" w:eastAsia="Times New Roman" w:cs="Times New Roman"/>
          <w:kern w:val="0"/>
          <w:sz w:val="24"/>
          <w:szCs w:val="24"/>
        </w:rPr>
      </w:pPr>
      <w:r>
        <w:rPr>
          <w:rFonts w:ascii="宋体" w:hAnsi="宋体" w:eastAsia="宋体" w:cs="宋体"/>
          <w:kern w:val="0"/>
          <w:szCs w:val="21"/>
        </w:rPr>
        <w:t>在直角梯形</w:t>
      </w:r>
      <m:oMath>
        <m:r>
          <m:rPr/>
          <m:t>ABCD</m:t>
        </m:r>
      </m:oMath>
      <w:r>
        <w:rPr>
          <w:rFonts w:ascii="宋体" w:hAnsi="宋体" w:eastAsia="宋体" w:cs="宋体"/>
          <w:kern w:val="0"/>
          <w:szCs w:val="21"/>
        </w:rPr>
        <w:t>中，</w:t>
      </w:r>
      <m:oMath>
        <m:r>
          <m:rPr/>
          <m:t>AD/​/BC</m:t>
        </m:r>
      </m:oMath>
      <w:r>
        <w:rPr>
          <w:rFonts w:ascii="宋体" w:hAnsi="宋体" w:eastAsia="宋体" w:cs="宋体"/>
          <w:kern w:val="0"/>
          <w:szCs w:val="21"/>
        </w:rPr>
        <w:t>，</w:t>
      </w:r>
      <m:oMath>
        <m:r>
          <m:rPr/>
          <m:t>∠A=90</m:t>
        </m:r>
        <m:sSup>
          <m:sSupPr>
            <m:ctrlPr>
              <w:rPr>
                <w:rFonts w:hAnsi="Cambria Math"/>
              </w:rPr>
            </m:ctrlPr>
          </m:sSupPr>
          <m:e>
            <m:r>
              <m:rPr/>
              <m:t xml:space="preserve"> </m:t>
            </m:r>
            <m:ctrlPr>
              <w:rPr>
                <w:rFonts w:hAnsi="Cambria Math"/>
              </w:rPr>
            </m:ctrlPr>
          </m:e>
          <m:sup>
            <m:r>
              <m:rPr/>
              <m:t>∘</m:t>
            </m:r>
            <m:ctrlPr>
              <w:rPr>
                <w:rFonts w:hAnsi="Cambria Math"/>
              </w:rPr>
            </m:ctrlPr>
          </m:sup>
        </m:sSup>
      </m:oMath>
      <w:r>
        <w:rPr>
          <w:rFonts w:ascii="宋体" w:hAnsi="宋体" w:eastAsia="宋体" w:cs="宋体"/>
          <w:kern w:val="0"/>
          <w:szCs w:val="21"/>
        </w:rPr>
        <w:t>，</w:t>
      </w:r>
      <m:oMath>
        <m:r>
          <m:rPr/>
          <m:t>AD=4</m:t>
        </m:r>
      </m:oMath>
      <w:r>
        <w:rPr>
          <w:rFonts w:ascii="宋体" w:hAnsi="宋体" w:eastAsia="宋体" w:cs="宋体"/>
          <w:kern w:val="0"/>
          <w:szCs w:val="21"/>
        </w:rPr>
        <w:t>，</w:t>
      </w:r>
      <m:oMath>
        <m:r>
          <m:rPr/>
          <m:t>AB=3</m:t>
        </m:r>
      </m:oMath>
      <w:r>
        <w:rPr>
          <w:rFonts w:ascii="宋体" w:hAnsi="宋体" w:eastAsia="宋体" w:cs="宋体"/>
          <w:kern w:val="0"/>
          <w:szCs w:val="21"/>
        </w:rPr>
        <w:t>，</w:t>
      </w:r>
      <m:oMath>
        <m:r>
          <m:rPr/>
          <m:t>BC=8</m:t>
        </m:r>
      </m:oMath>
      <w:r>
        <w:rPr>
          <w:rFonts w:ascii="宋体" w:hAnsi="宋体" w:eastAsia="宋体" w:cs="宋体"/>
          <w:kern w:val="0"/>
          <w:szCs w:val="21"/>
        </w:rPr>
        <w:t>，点</w:t>
      </w:r>
      <m:oMath>
        <m:r>
          <m:rPr/>
          <m:t>E</m:t>
        </m:r>
      </m:oMath>
      <w:r>
        <w:rPr>
          <w:rFonts w:ascii="宋体" w:hAnsi="宋体" w:eastAsia="宋体" w:cs="宋体"/>
          <w:kern w:val="0"/>
          <w:szCs w:val="21"/>
        </w:rPr>
        <w:t>是射线</w:t>
      </w:r>
      <m:oMath>
        <m:r>
          <m:rPr/>
          <m:t>AD</m:t>
        </m:r>
      </m:oMath>
      <w:r>
        <w:rPr>
          <w:rFonts w:ascii="宋体" w:hAnsi="宋体" w:eastAsia="宋体" w:cs="宋体"/>
          <w:kern w:val="0"/>
          <w:szCs w:val="21"/>
        </w:rPr>
        <w:t>上的动点</w:t>
      </w:r>
      <m:oMath>
        <m:r>
          <m:rPr/>
          <m:t>(</m:t>
        </m:r>
      </m:oMath>
      <w:r>
        <w:rPr>
          <w:rFonts w:ascii="宋体" w:hAnsi="宋体" w:eastAsia="宋体" w:cs="宋体"/>
          <w:kern w:val="0"/>
          <w:szCs w:val="21"/>
        </w:rPr>
        <w:t>不与点</w:t>
      </w:r>
      <m:oMath>
        <m:r>
          <m:rPr/>
          <m:t>A</m:t>
        </m:r>
      </m:oMath>
      <w:r>
        <w:rPr>
          <w:rFonts w:ascii="宋体" w:hAnsi="宋体" w:eastAsia="宋体" w:cs="宋体"/>
          <w:kern w:val="0"/>
          <w:szCs w:val="21"/>
        </w:rPr>
        <w:t>重合</w:t>
      </w:r>
      <m:oMath>
        <m:r>
          <m:rPr/>
          <m:t>)</m:t>
        </m:r>
      </m:oMath>
    </w:p>
    <w:p w14:paraId="46391FEF">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3343275" cy="904875"/>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cstate="print"/>
                    <a:stretch>
                      <a:fillRect/>
                    </a:stretch>
                  </pic:blipFill>
                  <pic:spPr>
                    <a:xfrm>
                      <a:off x="0" y="0"/>
                      <a:ext cx="3343275" cy="904875"/>
                    </a:xfrm>
                    <a:prstGeom prst="rect">
                      <a:avLst/>
                    </a:prstGeom>
                  </pic:spPr>
                </pic:pic>
              </a:graphicData>
            </a:graphic>
          </wp:inline>
        </w:drawing>
      </w:r>
      <w:bookmarkEnd w:id="25"/>
    </w:p>
    <w:p w14:paraId="6F59BFBE">
      <w:pPr>
        <w:spacing w:line="360" w:lineRule="auto"/>
        <w:rPr>
          <w:rFonts w:ascii="Times New Roman" w:hAnsi="Times New Roman" w:eastAsia="Times New Roman" w:cs="Times New Roman"/>
          <w:kern w:val="0"/>
          <w:szCs w:val="21"/>
        </w:rPr>
      </w:pPr>
      <m:oMath>
        <m:r>
          <m:rPr/>
          <m:t>(1)</m:t>
        </m:r>
      </m:oMath>
      <w:r>
        <w:rPr>
          <w:rFonts w:ascii="宋体" w:hAnsi="宋体" w:eastAsia="宋体" w:cs="宋体"/>
          <w:kern w:val="0"/>
          <w:szCs w:val="21"/>
        </w:rPr>
        <w:t>将</w:t>
      </w:r>
      <m:oMath>
        <m:r>
          <m:rPr/>
          <m:t>▵ABE</m:t>
        </m:r>
      </m:oMath>
      <w:r>
        <w:rPr>
          <w:rFonts w:ascii="宋体" w:hAnsi="宋体" w:eastAsia="宋体" w:cs="宋体"/>
          <w:kern w:val="0"/>
          <w:szCs w:val="21"/>
        </w:rPr>
        <w:t>沿者直线</w:t>
      </w:r>
      <m:oMath>
        <m:r>
          <m:rPr/>
          <m:t>BE</m:t>
        </m:r>
      </m:oMath>
      <w:r>
        <w:rPr>
          <w:rFonts w:ascii="宋体" w:hAnsi="宋体" w:eastAsia="宋体" w:cs="宋体"/>
          <w:kern w:val="0"/>
          <w:szCs w:val="21"/>
        </w:rPr>
        <w:t>翻折，点</w:t>
      </w:r>
      <m:oMath>
        <m:r>
          <m:rPr/>
          <m:t>A</m:t>
        </m:r>
      </m:oMath>
      <w:r>
        <w:rPr>
          <w:rFonts w:ascii="宋体" w:hAnsi="宋体" w:eastAsia="宋体" w:cs="宋体"/>
          <w:kern w:val="0"/>
          <w:szCs w:val="21"/>
        </w:rPr>
        <w:t>落在</w:t>
      </w:r>
      <m:oMath>
        <m:r>
          <m:rPr/>
          <m:t>A'</m:t>
        </m:r>
      </m:oMath>
      <w:r>
        <w:rPr>
          <w:rFonts w:ascii="宋体" w:hAnsi="宋体" w:eastAsia="宋体" w:cs="宋体"/>
          <w:kern w:val="0"/>
          <w:szCs w:val="21"/>
        </w:rPr>
        <w:t>处，射线</w:t>
      </w:r>
      <m:oMath>
        <m:r>
          <m:rPr/>
          <m:t>EA'</m:t>
        </m:r>
      </m:oMath>
      <w:r>
        <w:rPr>
          <w:rFonts w:ascii="宋体" w:hAnsi="宋体" w:eastAsia="宋体" w:cs="宋体"/>
          <w:kern w:val="0"/>
          <w:szCs w:val="21"/>
        </w:rPr>
        <w:t>交边</w:t>
      </w:r>
      <m:oMath>
        <m:r>
          <m:rPr/>
          <m:t>BC</m:t>
        </m:r>
      </m:oMath>
      <w:r>
        <w:rPr>
          <w:rFonts w:ascii="宋体" w:hAnsi="宋体" w:eastAsia="宋体" w:cs="宋体"/>
          <w:kern w:val="0"/>
          <w:szCs w:val="21"/>
        </w:rPr>
        <w:t>于点</w:t>
      </w:r>
      <m:oMath>
        <m:r>
          <m:rPr/>
          <m:t>Q</m:t>
        </m:r>
      </m:oMath>
      <w:r>
        <w:rPr>
          <w:rFonts w:ascii="宋体" w:hAnsi="宋体" w:eastAsia="宋体" w:cs="宋体"/>
          <w:kern w:val="0"/>
          <w:szCs w:val="21"/>
        </w:rPr>
        <w:t>．</w:t>
      </w:r>
    </w:p>
    <w:p w14:paraId="08D9652A">
      <w:pPr>
        <w:spacing w:line="360" w:lineRule="auto"/>
        <w:rPr>
          <w:rFonts w:ascii="Times New Roman" w:hAnsi="Times New Roman" w:eastAsia="Times New Roman" w:cs="Times New Roman"/>
          <w:kern w:val="0"/>
          <w:sz w:val="24"/>
          <w:szCs w:val="24"/>
        </w:rPr>
      </w:pPr>
      <m:oMath>
        <m:r>
          <m:rPr/>
          <m:t>①</m:t>
        </m:r>
      </m:oMath>
      <w:r>
        <w:rPr>
          <w:rFonts w:ascii="宋体" w:hAnsi="宋体" w:eastAsia="宋体" w:cs="宋体"/>
          <w:kern w:val="0"/>
          <w:szCs w:val="21"/>
        </w:rPr>
        <w:t>如图，当点</w:t>
      </w:r>
      <m:oMath>
        <m:r>
          <m:rPr/>
          <m:t>E</m:t>
        </m:r>
      </m:oMath>
      <w:r>
        <w:rPr>
          <w:rFonts w:ascii="宋体" w:hAnsi="宋体" w:eastAsia="宋体" w:cs="宋体"/>
          <w:kern w:val="0"/>
          <w:szCs w:val="21"/>
        </w:rPr>
        <w:t>在边</w:t>
      </w:r>
      <m:oMath>
        <m:r>
          <m:rPr/>
          <m:t>AD</m:t>
        </m:r>
      </m:oMath>
      <w:r>
        <w:rPr>
          <w:rFonts w:ascii="宋体" w:hAnsi="宋体" w:eastAsia="宋体" w:cs="宋体"/>
          <w:kern w:val="0"/>
          <w:szCs w:val="21"/>
        </w:rPr>
        <w:t>上时，求证：</w:t>
      </w:r>
      <m:oMath>
        <m:r>
          <m:rPr/>
          <m:t>BQ=EQ</m:t>
        </m:r>
      </m:oMath>
      <w:r>
        <w:rPr>
          <w:rFonts w:ascii="宋体" w:hAnsi="宋体" w:eastAsia="宋体" w:cs="宋体"/>
          <w:kern w:val="0"/>
          <w:szCs w:val="21"/>
        </w:rPr>
        <w:t>；</w:t>
      </w:r>
    </w:p>
    <w:p w14:paraId="23CBB9E5">
      <w:pPr>
        <w:spacing w:line="360" w:lineRule="auto"/>
        <w:rPr>
          <w:rFonts w:ascii="Times New Roman" w:hAnsi="Times New Roman" w:eastAsia="Times New Roman" w:cs="Times New Roman"/>
          <w:kern w:val="0"/>
          <w:sz w:val="24"/>
          <w:szCs w:val="24"/>
        </w:rPr>
      </w:pPr>
      <m:oMath>
        <m:r>
          <m:rPr/>
          <m:t>②</m:t>
        </m:r>
      </m:oMath>
      <w:r>
        <w:rPr>
          <w:rFonts w:ascii="宋体" w:hAnsi="宋体" w:eastAsia="宋体" w:cs="宋体"/>
          <w:kern w:val="0"/>
          <w:szCs w:val="21"/>
        </w:rPr>
        <w:t>当</w:t>
      </w:r>
      <m:oMath>
        <m:r>
          <m:rPr/>
          <m:t>▵BEA'</m:t>
        </m:r>
      </m:oMath>
      <w:r>
        <w:rPr>
          <w:rFonts w:ascii="宋体" w:hAnsi="宋体" w:eastAsia="宋体" w:cs="宋体"/>
          <w:kern w:val="0"/>
          <w:szCs w:val="21"/>
        </w:rPr>
        <w:t>中有一条边平行于</w:t>
      </w:r>
      <m:oMath>
        <m:r>
          <m:rPr/>
          <m:t>DC</m:t>
        </m:r>
      </m:oMath>
      <w:r>
        <w:rPr>
          <w:rFonts w:ascii="宋体" w:hAnsi="宋体" w:eastAsia="宋体" w:cs="宋体"/>
          <w:kern w:val="0"/>
          <w:szCs w:val="21"/>
        </w:rPr>
        <w:t>时，求</w:t>
      </w:r>
      <m:oMath>
        <m:r>
          <m:rPr/>
          <m:t>AE</m:t>
        </m:r>
      </m:oMath>
      <w:r>
        <w:rPr>
          <w:rFonts w:ascii="宋体" w:hAnsi="宋体" w:eastAsia="宋体" w:cs="宋体"/>
          <w:kern w:val="0"/>
          <w:szCs w:val="21"/>
        </w:rPr>
        <w:t>的长；</w:t>
      </w:r>
    </w:p>
    <w:p w14:paraId="78EE8E05">
      <w:pPr>
        <w:spacing w:line="360" w:lineRule="auto"/>
        <w:rPr>
          <w:rFonts w:ascii="Times New Roman" w:hAnsi="Times New Roman" w:eastAsia="Times New Roman" w:cs="Times New Roman"/>
          <w:kern w:val="0"/>
          <w:sz w:val="24"/>
          <w:szCs w:val="24"/>
        </w:rPr>
      </w:pPr>
      <m:oMath>
        <m:r>
          <m:rPr/>
          <m:t>(2)</m:t>
        </m:r>
      </m:oMath>
      <w:r>
        <w:rPr>
          <w:rFonts w:ascii="宋体" w:hAnsi="宋体" w:eastAsia="宋体" w:cs="宋体"/>
          <w:kern w:val="0"/>
          <w:szCs w:val="21"/>
        </w:rPr>
        <w:t>当点</w:t>
      </w:r>
      <m:oMath>
        <m:r>
          <m:rPr/>
          <m:t>E</m:t>
        </m:r>
      </m:oMath>
      <w:r>
        <w:rPr>
          <w:rFonts w:ascii="宋体" w:hAnsi="宋体" w:eastAsia="宋体" w:cs="宋体"/>
          <w:kern w:val="0"/>
          <w:szCs w:val="21"/>
        </w:rPr>
        <w:t>在</w:t>
      </w:r>
      <m:oMath>
        <m:r>
          <m:rPr/>
          <m:t>AD</m:t>
        </m:r>
      </m:oMath>
      <w:r>
        <w:rPr>
          <w:rFonts w:ascii="宋体" w:hAnsi="宋体" w:eastAsia="宋体" w:cs="宋体"/>
          <w:kern w:val="0"/>
          <w:szCs w:val="21"/>
        </w:rPr>
        <w:t>的延长线上时，连接</w:t>
      </w:r>
      <m:oMath>
        <m:r>
          <m:rPr/>
          <m:t>CE</m:t>
        </m:r>
      </m:oMath>
      <w:r>
        <w:rPr>
          <w:rFonts w:ascii="宋体" w:hAnsi="宋体" w:eastAsia="宋体" w:cs="宋体"/>
          <w:kern w:val="0"/>
          <w:szCs w:val="21"/>
        </w:rPr>
        <w:t>，射线</w:t>
      </w:r>
      <m:oMath>
        <m:r>
          <m:rPr/>
          <m:t>BE</m:t>
        </m:r>
      </m:oMath>
      <w:r>
        <w:rPr>
          <w:rFonts w:ascii="宋体" w:hAnsi="宋体" w:eastAsia="宋体" w:cs="宋体"/>
          <w:kern w:val="0"/>
          <w:szCs w:val="21"/>
        </w:rPr>
        <w:t>与射线</w:t>
      </w:r>
      <m:oMath>
        <m:r>
          <m:rPr/>
          <m:t>CD</m:t>
        </m:r>
      </m:oMath>
      <w:r>
        <w:rPr>
          <w:rFonts w:ascii="宋体" w:hAnsi="宋体" w:eastAsia="宋体" w:cs="宋体"/>
          <w:kern w:val="0"/>
          <w:szCs w:val="21"/>
        </w:rPr>
        <w:t>交于点</w:t>
      </w:r>
      <m:oMath>
        <m:r>
          <m:rPr/>
          <m:t>P</m:t>
        </m:r>
      </m:oMath>
      <w:r>
        <w:rPr>
          <w:rFonts w:ascii="宋体" w:hAnsi="宋体" w:eastAsia="宋体" w:cs="宋体"/>
          <w:kern w:val="0"/>
          <w:szCs w:val="21"/>
        </w:rPr>
        <w:t>，且</w:t>
      </w:r>
      <m:oMath>
        <m:r>
          <m:rPr/>
          <m:t>∠AEB=∠ECD</m:t>
        </m:r>
      </m:oMath>
      <w:r>
        <w:rPr>
          <w:rFonts w:ascii="宋体" w:hAnsi="宋体" w:eastAsia="宋体" w:cs="宋体"/>
          <w:kern w:val="0"/>
          <w:szCs w:val="21"/>
        </w:rPr>
        <w:t>，求</w:t>
      </w:r>
      <m:oMath>
        <m:r>
          <m:rPr/>
          <m:t>PE:CE</m:t>
        </m:r>
      </m:oMath>
      <w:r>
        <w:rPr>
          <w:rFonts w:ascii="宋体" w:hAnsi="宋体" w:eastAsia="宋体" w:cs="宋体"/>
          <w:kern w:val="0"/>
          <w:szCs w:val="21"/>
        </w:rPr>
        <w:t>的值．</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6" w:name="_GoBack"/>
    <w:bookmarkEnd w:id="26"/>
  </w:p>
  <w:p w14:paraId="0158C84A">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6AB36">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2"/>
  </w:compat>
  <w:docVars>
    <w:docVar w:name="commondata" w:val="eyJoZGlkIjoiODM1ZWE1MmUzZjk0ZDc0YjQ1N2M1MGI0Y2YxY2Q5ZjMifQ=="/>
  </w:docVars>
  <w:rsids>
    <w:rsidRoot w:val="00865423"/>
    <w:rsid w:val="00412610"/>
    <w:rsid w:val="004151FC"/>
    <w:rsid w:val="00865423"/>
    <w:rsid w:val="009A382A"/>
    <w:rsid w:val="00B53878"/>
    <w:rsid w:val="00BC4DC9"/>
    <w:rsid w:val="00C02FC6"/>
    <w:rsid w:val="00E659E6"/>
    <w:rsid w:val="0B3A3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90c48543d-6e3c-4881-b611-fdcf0554d82d;10581ec84-13fc-4df9-aa58-af029d2a640e,b81322a50-6c0e-426a-b62d-12e20ed19fbc,93d6101d9-b462-485c-94c7-db5571848c23,3b856e0b2-5b72-4c91-8375-ebaf1e440f42,587996f91-d587-4b05-a4da-85177d2086d8,3b4777fc1-38c4-4ad9-8f7e-26c214a034b2,06984f5c8-61fb-4fcf-8fdd-96b622f270fc,6e15e27bc-56a1-4b1d-933d-2ea3c66039c7,3fa4c1047-3f77-4fae-b74c-0e94d8646019,6499a7a76-dddb-46ea-886a-ff614f158ca9,5104e8f26-e3ce-4da2-b17e-c8444366791f,40a4407d4-a647-40e5-89b0-a2daad00ebce,18d4e02f1-2344-49e8-b288-da59ffe42275,ef012a86b-2a1d-4bea-8439-211669a6adaa,51d1b38e3-3bdf-4dca-ab68-98d6c43800fb,bd69efec7-4594-4f94-844b-fdf8e5ef1932,95a868654-ab30-4e35-8e72-c8caff8fee29,a121259f2-af06-40da-b0ce-10deadbc3ba9,77e248504-7ee6-45c7-af9c-47a0f1a32920,1945b6a0b-3e13-42de-b86f-9826dfbcf419,a3d8c1756-4f60-4f8d-82f5-06d2bc445507,2ac634886-1cb1-4c0d-88f0-36612232153f,9ac0f37c1-026c-442f-ba32-9486ecf68e36,7342ac0ad-280c-4c58-ad9e-abf615059440,bec8d0472-1660-40df-84d0-aa2c20c160b9,48f04b25b-c9b1-48f4-9834-a1c4d82f0534,</dataContent>
</xtzj>
</file>

<file path=customXml/itemProps1.xml><?xml version="1.0" encoding="utf-8"?>
<ds:datastoreItem xmlns:ds="http://schemas.openxmlformats.org/officeDocument/2006/customXml" ds:itemID="{CDAC4CD6-E910-4AA4-AC64-121A54DD3A1C}">
  <ds:schemaRefs/>
</ds:datastoreItem>
</file>

<file path=customXml/itemProps2.xml><?xml version="1.0" encoding="utf-8"?>
<ds:datastoreItem xmlns:ds="http://schemas.openxmlformats.org/officeDocument/2006/customXml" ds:itemID="{6DF74927-2A9E-4062-91F2-295599DA97B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6</Pages>
  <Words>426</Words>
  <Characters>2429</Characters>
  <Lines>20</Lines>
  <Paragraphs>5</Paragraphs>
  <TotalTime>304</TotalTime>
  <ScaleCrop>false</ScaleCrop>
  <LinksUpToDate>false</LinksUpToDate>
  <CharactersWithSpaces>2850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90c8543d-6e3c-4881-b611-fdcf0554d82d</dc:description>
  <cp:lastModifiedBy>小英alice</cp:lastModifiedBy>
  <dcterms:modified xsi:type="dcterms:W3CDTF">2025-06-13T13:16:38Z</dcterms:modified>
  <cp:revision>270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97D9839D0F474A2BABDAF8E4CD604083_12</vt:lpwstr>
  </property>
</Properties>
</file>